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608"/>
      </w:tblGrid>
      <w:tr w:rsidR="00552ECA" w:rsidRPr="000929CF" w:rsidTr="00126988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552ECA" w:rsidRPr="008873E5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8873E5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552ECA" w:rsidRPr="00691AF4" w:rsidRDefault="00552ECA" w:rsidP="00126988">
            <w:pPr>
              <w:pStyle w:val="a3"/>
              <w:ind w:left="-284"/>
              <w:jc w:val="center"/>
              <w:rPr>
                <w:rFonts w:ascii="Times New Roman" w:hAnsi="Times New Roman"/>
                <w:b/>
              </w:rPr>
            </w:pPr>
          </w:p>
          <w:p w:rsidR="00552ECA" w:rsidRPr="00012A65" w:rsidRDefault="00552ECA" w:rsidP="00552ECA">
            <w:pPr>
              <w:spacing w:after="0"/>
              <w:jc w:val="center"/>
              <w:rPr>
                <w:rFonts w:ascii="Bookman Old Style" w:eastAsia="Times New Roman" w:hAnsi="Bookman Old Style" w:cs="Times New Roman"/>
                <w:b/>
                <w:lang w:eastAsia="en-US"/>
              </w:rPr>
            </w:pPr>
            <w:r w:rsidRPr="00012A65">
              <w:rPr>
                <w:rFonts w:ascii="Bookman Old Style" w:eastAsia="Times New Roman" w:hAnsi="Bookman Old Style" w:cs="Times New Roman"/>
                <w:b/>
                <w:lang w:eastAsia="en-US"/>
              </w:rPr>
              <w:t>ПОСТАНОВЛЕНИЕ</w:t>
            </w:r>
          </w:p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552ECA" w:rsidRPr="00691AF4" w:rsidRDefault="00552ECA" w:rsidP="00552ECA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bottom w:val="single" w:sz="6" w:space="0" w:color="auto"/>
            </w:tcBorders>
            <w:vAlign w:val="center"/>
          </w:tcPr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Саха</w:t>
            </w:r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θрθсп</w:t>
            </w:r>
            <w:r w:rsidRPr="008D2339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8D2339">
              <w:rPr>
                <w:b/>
                <w:sz w:val="22"/>
                <w:szCs w:val="22"/>
              </w:rPr>
              <w:t>б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r w:rsidRPr="008D2339">
              <w:rPr>
                <w:b/>
                <w:sz w:val="22"/>
                <w:szCs w:val="22"/>
              </w:rPr>
              <w:t>л</w:t>
            </w:r>
            <w:r w:rsidRPr="008D2339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8D2339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r w:rsidRPr="00552ECA">
              <w:rPr>
                <w:b/>
                <w:sz w:val="22"/>
                <w:szCs w:val="22"/>
                <w:lang w:val="en-US"/>
              </w:rPr>
              <w:t>"</w:t>
            </w:r>
            <w:r w:rsidRPr="008D2339">
              <w:rPr>
                <w:b/>
                <w:sz w:val="22"/>
                <w:szCs w:val="22"/>
              </w:rPr>
              <w:t>Жатай</w:t>
            </w:r>
            <w:r w:rsidRPr="00552ECA">
              <w:rPr>
                <w:b/>
                <w:sz w:val="22"/>
                <w:szCs w:val="22"/>
                <w:lang w:val="en-US"/>
              </w:rPr>
              <w:t>"</w:t>
            </w:r>
          </w:p>
          <w:p w:rsidR="00227015" w:rsidRPr="00FE1FB0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Куораттаађы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уокуругун</w:t>
            </w:r>
            <w:proofErr w:type="spellEnd"/>
            <w:r w:rsidR="00353C51" w:rsidRPr="003206F6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2339">
              <w:rPr>
                <w:b/>
                <w:sz w:val="22"/>
                <w:szCs w:val="22"/>
              </w:rPr>
              <w:t>Уокуруктаађы</w:t>
            </w:r>
            <w:proofErr w:type="spellEnd"/>
          </w:p>
          <w:p w:rsidR="00552ECA" w:rsidRPr="00552ECA" w:rsidRDefault="00552ECA" w:rsidP="00552ECA">
            <w:pPr>
              <w:pStyle w:val="3"/>
              <w:ind w:left="1" w:right="1" w:firstLine="1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D2339">
              <w:rPr>
                <w:b/>
                <w:sz w:val="22"/>
                <w:szCs w:val="22"/>
              </w:rPr>
              <w:t>Дьа</w:t>
            </w:r>
            <w:proofErr w:type="spellEnd"/>
            <w:r w:rsidRPr="008D2339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8D2339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552ECA" w:rsidRPr="00552ECA" w:rsidRDefault="00552ECA" w:rsidP="00552ECA">
            <w:pPr>
              <w:pStyle w:val="3"/>
              <w:ind w:right="1"/>
              <w:rPr>
                <w:b/>
                <w:sz w:val="22"/>
                <w:szCs w:val="22"/>
                <w:lang w:val="en-US"/>
              </w:rPr>
            </w:pPr>
          </w:p>
          <w:p w:rsidR="00552ECA" w:rsidRPr="00C061BA" w:rsidRDefault="00552ECA" w:rsidP="00552ECA">
            <w:pPr>
              <w:pStyle w:val="3"/>
              <w:spacing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8D2339">
              <w:rPr>
                <w:b/>
                <w:sz w:val="22"/>
                <w:szCs w:val="22"/>
              </w:rPr>
              <w:t>УУРААХ</w:t>
            </w:r>
          </w:p>
        </w:tc>
      </w:tr>
      <w:tr w:rsidR="00552ECA" w:rsidRPr="00812D3C" w:rsidTr="00126988">
        <w:trPr>
          <w:cantSplit/>
          <w:trHeight w:val="87"/>
          <w:jc w:val="center"/>
        </w:trPr>
        <w:tc>
          <w:tcPr>
            <w:tcW w:w="10065" w:type="dxa"/>
            <w:gridSpan w:val="3"/>
            <w:tcBorders>
              <w:bottom w:val="nil"/>
            </w:tcBorders>
            <w:vAlign w:val="center"/>
          </w:tcPr>
          <w:p w:rsidR="00552ECA" w:rsidRPr="000929CF" w:rsidRDefault="00552ECA" w:rsidP="00552ECA">
            <w:pPr>
              <w:pStyle w:val="a3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  <w:p w:rsidR="00552ECA" w:rsidRPr="00FE1FB0" w:rsidRDefault="00812D3C" w:rsidP="005F730F">
            <w:pPr>
              <w:pStyle w:val="a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п. Жатай </w:t>
            </w:r>
            <w:r w:rsidR="00A96C8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</w:t>
            </w:r>
            <w:r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                                           </w:t>
            </w:r>
            <w:r w:rsidR="00EC596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    </w:t>
            </w:r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proofErr w:type="gramStart"/>
            <w:r w:rsidR="001120F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 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«</w:t>
            </w:r>
            <w:proofErr w:type="gramEnd"/>
            <w:r w:rsidR="000929C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13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»</w:t>
            </w:r>
            <w:r w:rsidR="00727A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марта</w:t>
            </w:r>
            <w:r w:rsidR="00F5742E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20</w:t>
            </w:r>
            <w:r w:rsidR="006973F0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</w:t>
            </w:r>
            <w:r w:rsidR="00727A23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5</w:t>
            </w:r>
            <w:r w:rsidR="0054308A" w:rsidRPr="00812D3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г.   №</w:t>
            </w:r>
            <w:r w:rsidR="000929C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>21-Г</w:t>
            </w:r>
            <w:r w:rsidR="00B3288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</w:tbl>
    <w:p w:rsidR="00812D3C" w:rsidRPr="00812D3C" w:rsidRDefault="00812D3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E808CC" w:rsidRPr="00812D3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812D3C">
        <w:rPr>
          <w:rFonts w:ascii="Times New Roman" w:eastAsia="Times New Roman" w:hAnsi="Times New Roman" w:cs="Times New Roman"/>
          <w:b/>
        </w:rPr>
        <w:t>О внесении изменений в Муниципальную программу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«Социальная поддержка населения </w:t>
      </w:r>
    </w:p>
    <w:p w:rsidR="00E808CC" w:rsidRP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</w:t>
      </w:r>
      <w:r w:rsidR="00006190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>-202</w:t>
      </w:r>
      <w:r w:rsidR="0021275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E808CC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годы»</w:t>
      </w:r>
    </w:p>
    <w:p w:rsidR="00812D3C" w:rsidRDefault="00812D3C" w:rsidP="00812D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27A23" w:rsidRDefault="00EA0EB5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727A23" w:rsidRPr="00727A23">
        <w:rPr>
          <w:rFonts w:ascii="Times New Roman" w:eastAsia="Times New Roman" w:hAnsi="Times New Roman" w:cs="Times New Roman"/>
        </w:rPr>
        <w:t>В соответствии с Приложением №2 Решения Окружного Совета депутатов ГО «Жатай» №6-1 от 5 марта 2025г. 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  <w:r w:rsidR="00310A4D">
        <w:rPr>
          <w:rFonts w:ascii="Times New Roman" w:eastAsia="Times New Roman" w:hAnsi="Times New Roman" w:cs="Times New Roman"/>
        </w:rPr>
        <w:t xml:space="preserve">         </w:t>
      </w:r>
      <w:r w:rsidR="00E247B6" w:rsidRPr="00126988">
        <w:rPr>
          <w:rFonts w:ascii="Times New Roman" w:eastAsia="Times New Roman" w:hAnsi="Times New Roman" w:cs="Times New Roman"/>
        </w:rPr>
        <w:t xml:space="preserve">  </w:t>
      </w:r>
    </w:p>
    <w:p w:rsidR="007428CB" w:rsidRPr="00126988" w:rsidRDefault="00727A23" w:rsidP="00310A4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="00E808CC" w:rsidRPr="00126988">
        <w:rPr>
          <w:rFonts w:ascii="Times New Roman" w:eastAsia="Times New Roman" w:hAnsi="Times New Roman" w:cs="Times New Roman"/>
        </w:rPr>
        <w:t>Внести изменения в Муниципальную программу «Социальная поддержка населения Городского округа «Жатай» на 202</w:t>
      </w:r>
      <w:r w:rsidR="00212753" w:rsidRPr="00126988">
        <w:rPr>
          <w:rFonts w:ascii="Times New Roman" w:eastAsia="Times New Roman" w:hAnsi="Times New Roman" w:cs="Times New Roman"/>
        </w:rPr>
        <w:t>3</w:t>
      </w:r>
      <w:r w:rsidR="00E808CC" w:rsidRPr="00126988">
        <w:rPr>
          <w:rFonts w:ascii="Times New Roman" w:eastAsia="Times New Roman" w:hAnsi="Times New Roman" w:cs="Times New Roman"/>
        </w:rPr>
        <w:t>-202</w:t>
      </w:r>
      <w:r w:rsidR="00212753" w:rsidRPr="00126988">
        <w:rPr>
          <w:rFonts w:ascii="Times New Roman" w:eastAsia="Times New Roman" w:hAnsi="Times New Roman" w:cs="Times New Roman"/>
        </w:rPr>
        <w:t>7</w:t>
      </w:r>
      <w:r w:rsidR="00E808CC" w:rsidRPr="00126988">
        <w:rPr>
          <w:rFonts w:ascii="Times New Roman" w:eastAsia="Times New Roman" w:hAnsi="Times New Roman" w:cs="Times New Roman"/>
        </w:rPr>
        <w:t xml:space="preserve"> годы», утвержденную Постановлением Главы Окружной Администрации Город</w:t>
      </w:r>
      <w:r w:rsidR="00C74D5A" w:rsidRPr="00126988">
        <w:rPr>
          <w:rFonts w:ascii="Times New Roman" w:eastAsia="Times New Roman" w:hAnsi="Times New Roman" w:cs="Times New Roman"/>
        </w:rPr>
        <w:t xml:space="preserve">ского округа «Жатай» № </w:t>
      </w:r>
      <w:r w:rsidR="00212753" w:rsidRPr="00126988">
        <w:rPr>
          <w:rFonts w:ascii="Times New Roman" w:eastAsia="Times New Roman" w:hAnsi="Times New Roman" w:cs="Times New Roman"/>
        </w:rPr>
        <w:t>59</w:t>
      </w:r>
      <w:r w:rsidR="00C74D5A" w:rsidRPr="00126988">
        <w:rPr>
          <w:rFonts w:ascii="Times New Roman" w:eastAsia="Times New Roman" w:hAnsi="Times New Roman" w:cs="Times New Roman"/>
        </w:rPr>
        <w:t xml:space="preserve">-г от </w:t>
      </w:r>
      <w:r w:rsidR="00212753" w:rsidRPr="00126988">
        <w:rPr>
          <w:rFonts w:ascii="Times New Roman" w:eastAsia="Times New Roman" w:hAnsi="Times New Roman" w:cs="Times New Roman"/>
        </w:rPr>
        <w:t>02 ноября 2022</w:t>
      </w:r>
      <w:r w:rsidR="00E808CC" w:rsidRPr="00126988">
        <w:rPr>
          <w:rFonts w:ascii="Times New Roman" w:eastAsia="Times New Roman" w:hAnsi="Times New Roman" w:cs="Times New Roman"/>
        </w:rPr>
        <w:t xml:space="preserve"> г.:</w:t>
      </w:r>
    </w:p>
    <w:p w:rsidR="001E5793" w:rsidRPr="001E5793" w:rsidRDefault="001E5793" w:rsidP="001E579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Pr="001E5793">
        <w:rPr>
          <w:rFonts w:ascii="Times New Roman" w:eastAsia="Times New Roman" w:hAnsi="Times New Roman" w:cs="Times New Roman"/>
        </w:rPr>
        <w:t xml:space="preserve">1.1. </w:t>
      </w:r>
      <w:r w:rsidRPr="001E5793">
        <w:rPr>
          <w:rFonts w:ascii="Times New Roman" w:eastAsia="Calibri" w:hAnsi="Times New Roman" w:cs="Times New Roman"/>
          <w:lang w:eastAsia="en-US"/>
        </w:rPr>
        <w:t>Г</w:t>
      </w:r>
      <w:r w:rsidRPr="001E5793">
        <w:rPr>
          <w:rFonts w:ascii="Times New Roman" w:eastAsia="Times New Roman" w:hAnsi="Times New Roman" w:cs="Times New Roman"/>
        </w:rPr>
        <w:t>рафу 2 строки 8 «Объем и источники финансирования, в том числе по годам реализации» паспорта программы изложить в следующей редакции: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b/>
        </w:rPr>
        <w:t>«Объем финансирования муниципальной программы составляет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E239A6">
        <w:rPr>
          <w:rFonts w:ascii="Times New Roman" w:eastAsia="Times New Roman" w:hAnsi="Times New Roman" w:cs="Times New Roman"/>
          <w:b/>
          <w:sz w:val="24"/>
          <w:szCs w:val="24"/>
        </w:rPr>
        <w:t>133 913</w:t>
      </w:r>
      <w:r w:rsidR="005A1F85" w:rsidRPr="00171260">
        <w:rPr>
          <w:rFonts w:ascii="Times New Roman" w:eastAsia="Times New Roman" w:hAnsi="Times New Roman" w:cs="Times New Roman"/>
          <w:b/>
          <w:sz w:val="24"/>
          <w:szCs w:val="24"/>
        </w:rPr>
        <w:t>,3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Pr="001E5793">
        <w:rPr>
          <w:rFonts w:ascii="Times New Roman" w:eastAsia="Times New Roman" w:hAnsi="Times New Roman" w:cs="Times New Roman"/>
          <w:b/>
        </w:rPr>
        <w:t>тыс. рублей.</w:t>
      </w:r>
    </w:p>
    <w:p w:rsidR="001E5793" w:rsidRPr="001E5793" w:rsidRDefault="001E5793" w:rsidP="001E5793">
      <w:pPr>
        <w:pStyle w:val="a9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Источниками финансирования муниципальной программы являются:</w:t>
      </w:r>
    </w:p>
    <w:p w:rsidR="001E5793" w:rsidRPr="001E5793" w:rsidRDefault="001E5793" w:rsidP="001E579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 w:rsidRPr="001E5793">
        <w:rPr>
          <w:rFonts w:ascii="Times New Roman" w:eastAsia="Times New Roman" w:hAnsi="Times New Roman" w:cs="Times New Roman"/>
        </w:rPr>
        <w:t xml:space="preserve"> </w:t>
      </w:r>
      <w:r w:rsidR="00126988">
        <w:rPr>
          <w:rFonts w:ascii="Times New Roman" w:eastAsia="Times New Roman" w:hAnsi="Times New Roman" w:cs="Times New Roman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бюджета ГО «Жатай» составляют </w:t>
      </w:r>
      <w:r w:rsidR="00E239A6">
        <w:rPr>
          <w:rFonts w:ascii="Times New Roman" w:eastAsia="Times New Roman" w:hAnsi="Times New Roman" w:cs="Times New Roman"/>
          <w:b/>
          <w:bCs/>
        </w:rPr>
        <w:t>27 359</w:t>
      </w:r>
      <w:r w:rsidR="005A1F85" w:rsidRPr="00171260">
        <w:rPr>
          <w:rFonts w:ascii="Times New Roman" w:eastAsia="Times New Roman" w:hAnsi="Times New Roman" w:cs="Times New Roman"/>
          <w:b/>
          <w:bCs/>
        </w:rPr>
        <w:t>,1</w:t>
      </w:r>
      <w:r w:rsidRPr="001E5793">
        <w:rPr>
          <w:rFonts w:ascii="Times New Roman" w:eastAsia="Times New Roman" w:hAnsi="Times New Roman" w:cs="Times New Roman"/>
          <w:b/>
          <w:bCs/>
          <w:color w:val="FF0000"/>
        </w:rPr>
        <w:t xml:space="preserve"> </w:t>
      </w:r>
      <w:r w:rsidRPr="001E5793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3 529,2 тыс. рублей;</w:t>
      </w:r>
    </w:p>
    <w:p w:rsidR="001E5793" w:rsidRPr="001E5793" w:rsidRDefault="005A1F85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5 301,0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E239A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 год    13 190</w:t>
      </w:r>
      <w:r w:rsidR="00BC61DE">
        <w:rPr>
          <w:rFonts w:ascii="Times New Roman" w:eastAsia="Times New Roman" w:hAnsi="Times New Roman" w:cs="Times New Roman"/>
        </w:rPr>
        <w:t>,0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2026 год    2 662,2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2 676,7 тыс. рублей.</w:t>
      </w:r>
    </w:p>
    <w:p w:rsidR="00126988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2764E0" w:rsidRDefault="00126988" w:rsidP="00126988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 xml:space="preserve">                 </w:t>
      </w:r>
      <w:r w:rsidRPr="00126988">
        <w:rPr>
          <w:rFonts w:ascii="Times New Roman" w:eastAsia="Times New Roman" w:hAnsi="Times New Roman" w:cs="Times New Roman"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 xml:space="preserve">- Средства государственного бюджета РС (Я) составляют </w:t>
      </w:r>
      <w:r w:rsidR="00747176">
        <w:rPr>
          <w:rFonts w:ascii="Times New Roman" w:eastAsia="Times New Roman" w:hAnsi="Times New Roman" w:cs="Times New Roman"/>
          <w:b/>
          <w:bCs/>
        </w:rPr>
        <w:t>82 071,4</w:t>
      </w:r>
      <w:r w:rsidR="001E5793" w:rsidRPr="00126988">
        <w:rPr>
          <w:rFonts w:ascii="Times New Roman" w:eastAsia="Times New Roman" w:hAnsi="Times New Roman" w:cs="Times New Roman"/>
          <w:b/>
          <w:bCs/>
        </w:rPr>
        <w:t xml:space="preserve"> </w:t>
      </w:r>
      <w:r w:rsidR="001E5793" w:rsidRPr="00126988">
        <w:rPr>
          <w:rFonts w:ascii="Times New Roman" w:eastAsia="Times New Roman" w:hAnsi="Times New Roman" w:cs="Times New Roman"/>
        </w:rPr>
        <w:t>тыс. рублей, в том числе по годам: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   18 997,6 тыс. рублей;</w:t>
      </w:r>
    </w:p>
    <w:p w:rsidR="001E5793" w:rsidRPr="001E5793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2024 год    39 344,4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747176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2025 год    23 729,4</w:t>
      </w:r>
      <w:r w:rsidR="001E5793" w:rsidRPr="001E5793">
        <w:rPr>
          <w:rFonts w:ascii="Times New Roman" w:eastAsia="Times New Roman" w:hAnsi="Times New Roman" w:cs="Times New Roman"/>
        </w:rPr>
        <w:t xml:space="preserve"> тыс. рублей;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2026 год    0,0 тыс. рублей;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2027 год    0,0 тыс. рублей.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  <w:color w:val="FF0000"/>
        </w:rPr>
        <w:t xml:space="preserve">      </w:t>
      </w:r>
      <w:r w:rsidRPr="001E5793">
        <w:rPr>
          <w:rFonts w:ascii="Times New Roman" w:eastAsia="Times New Roman" w:hAnsi="Times New Roman" w:cs="Times New Roman"/>
        </w:rPr>
        <w:t xml:space="preserve">- Средства федерального бюджета составляют </w:t>
      </w:r>
      <w:r w:rsidRPr="001E5793">
        <w:rPr>
          <w:rFonts w:ascii="Times New Roman" w:eastAsia="Times New Roman" w:hAnsi="Times New Roman" w:cs="Times New Roman"/>
          <w:b/>
        </w:rPr>
        <w:t xml:space="preserve">24 482,8 </w:t>
      </w:r>
      <w:r w:rsidRPr="001E5793">
        <w:rPr>
          <w:rFonts w:ascii="Times New Roman" w:eastAsia="Times New Roman" w:hAnsi="Times New Roman" w:cs="Times New Roman"/>
        </w:rPr>
        <w:t>тыс. рублей из них</w:t>
      </w: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2023 год 24 482,8 тыс. рублей.</w:t>
      </w:r>
    </w:p>
    <w:p w:rsid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Объем финансирования носит прогнозный характер и подлежит уточнению в установленном порядке при формировании бюджета Городского округа «Жатай».</w:t>
      </w:r>
    </w:p>
    <w:p w:rsidR="00126988" w:rsidRPr="001E5793" w:rsidRDefault="00126988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1E5793" w:rsidRPr="001E5793" w:rsidRDefault="001E5793" w:rsidP="001E5793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1E5793">
        <w:rPr>
          <w:rFonts w:ascii="Times New Roman" w:eastAsia="Times New Roman" w:hAnsi="Times New Roman" w:cs="Times New Roman"/>
        </w:rPr>
        <w:t>1.2. В разделе 5 «Ресурсное обеспечение программы» цифры «</w:t>
      </w:r>
      <w:r w:rsidR="00E239A6">
        <w:rPr>
          <w:rFonts w:ascii="Times New Roman" w:eastAsia="Times New Roman" w:hAnsi="Times New Roman" w:cs="Times New Roman"/>
          <w:b/>
        </w:rPr>
        <w:t>125 745,3</w:t>
      </w:r>
      <w:r w:rsidRPr="001E5793">
        <w:rPr>
          <w:rFonts w:ascii="Times New Roman" w:eastAsia="Times New Roman" w:hAnsi="Times New Roman" w:cs="Times New Roman"/>
        </w:rPr>
        <w:t>» заменить на «</w:t>
      </w:r>
      <w:r w:rsidR="00E239A6">
        <w:rPr>
          <w:rFonts w:ascii="Times New Roman" w:eastAsia="Times New Roman" w:hAnsi="Times New Roman" w:cs="Times New Roman"/>
          <w:b/>
        </w:rPr>
        <w:t>133 913</w:t>
      </w:r>
      <w:r w:rsidR="005A1F85">
        <w:rPr>
          <w:rFonts w:ascii="Times New Roman" w:eastAsia="Times New Roman" w:hAnsi="Times New Roman" w:cs="Times New Roman"/>
          <w:b/>
        </w:rPr>
        <w:t>,3</w:t>
      </w:r>
      <w:r w:rsidRPr="001E5793">
        <w:rPr>
          <w:rFonts w:ascii="Times New Roman" w:eastAsia="Times New Roman" w:hAnsi="Times New Roman" w:cs="Times New Roman"/>
          <w:b/>
        </w:rPr>
        <w:t>»</w:t>
      </w:r>
    </w:p>
    <w:p w:rsidR="001E5793" w:rsidRPr="001E5793" w:rsidRDefault="00E247B6" w:rsidP="00E247B6">
      <w:pPr>
        <w:pStyle w:val="a9"/>
        <w:spacing w:after="0" w:line="240" w:lineRule="auto"/>
        <w:ind w:left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</w:t>
      </w:r>
      <w:r w:rsidR="001E5793" w:rsidRPr="001E5793">
        <w:rPr>
          <w:rFonts w:ascii="Times New Roman" w:eastAsia="Times New Roman" w:hAnsi="Times New Roman" w:cs="Times New Roman"/>
          <w:bCs/>
        </w:rPr>
        <w:t>1.3. Приложение Программы – Таблица 1 «Объем финансирования муниципальной программы «Социальная поддержка населения Городского округа «Жатай» на 2023-2027 годы»» изложить в редакции, согласно приложению № 1 к данному Постановлению.</w:t>
      </w:r>
    </w:p>
    <w:p w:rsidR="0047712F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</w:rPr>
        <w:t xml:space="preserve">             </w:t>
      </w:r>
      <w:r w:rsidR="00C3369E" w:rsidRPr="00812D3C">
        <w:rPr>
          <w:rFonts w:ascii="Times New Roman" w:eastAsia="Times New Roman" w:hAnsi="Times New Roman" w:cs="Times New Roman"/>
          <w:bCs/>
        </w:rPr>
        <w:t>1.</w:t>
      </w:r>
      <w:r>
        <w:rPr>
          <w:rFonts w:ascii="Times New Roman" w:eastAsia="Times New Roman" w:hAnsi="Times New Roman" w:cs="Times New Roman"/>
          <w:bCs/>
        </w:rPr>
        <w:t>4</w:t>
      </w:r>
      <w:r w:rsidR="00C3369E" w:rsidRPr="00812D3C">
        <w:rPr>
          <w:rFonts w:ascii="Times New Roman" w:eastAsia="Times New Roman" w:hAnsi="Times New Roman" w:cs="Times New Roman"/>
          <w:bCs/>
        </w:rPr>
        <w:t>.</w:t>
      </w:r>
      <w:r w:rsidR="00232A09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Приложение № 1</w:t>
      </w:r>
      <w:r w:rsidR="00E808CC" w:rsidRPr="00812D3C">
        <w:rPr>
          <w:rFonts w:ascii="Times New Roman" w:eastAsia="Times New Roman" w:hAnsi="Times New Roman" w:cs="Times New Roman"/>
        </w:rPr>
        <w:t xml:space="preserve"> «</w:t>
      </w:r>
      <w:r w:rsidR="00E808CC" w:rsidRPr="00812D3C">
        <w:rPr>
          <w:rFonts w:ascii="Times New Roman" w:eastAsia="Times New Roman" w:hAnsi="Times New Roman" w:cs="Times New Roman"/>
          <w:bCs/>
        </w:rPr>
        <w:t>План реализации муниципальной программы «Социальная поддержка населения Городского округа «Жатай» на 202</w:t>
      </w:r>
      <w:r w:rsidR="006A654A" w:rsidRPr="00812D3C">
        <w:rPr>
          <w:rFonts w:ascii="Times New Roman" w:eastAsia="Times New Roman" w:hAnsi="Times New Roman" w:cs="Times New Roman"/>
          <w:bCs/>
        </w:rPr>
        <w:t>3</w:t>
      </w:r>
      <w:r w:rsidR="00E808CC" w:rsidRPr="00812D3C">
        <w:rPr>
          <w:rFonts w:ascii="Times New Roman" w:eastAsia="Times New Roman" w:hAnsi="Times New Roman" w:cs="Times New Roman"/>
          <w:bCs/>
        </w:rPr>
        <w:t>-202</w:t>
      </w:r>
      <w:r w:rsidR="006A654A" w:rsidRPr="00812D3C">
        <w:rPr>
          <w:rFonts w:ascii="Times New Roman" w:eastAsia="Times New Roman" w:hAnsi="Times New Roman" w:cs="Times New Roman"/>
          <w:bCs/>
        </w:rPr>
        <w:t>7</w:t>
      </w:r>
      <w:r w:rsidR="00E808CC" w:rsidRPr="00812D3C">
        <w:rPr>
          <w:rFonts w:ascii="Times New Roman" w:eastAsia="Times New Roman" w:hAnsi="Times New Roman" w:cs="Times New Roman"/>
          <w:bCs/>
        </w:rPr>
        <w:t xml:space="preserve"> годы»» изложить в редакции, согласно приложению №</w:t>
      </w:r>
      <w:r w:rsidR="002549C2">
        <w:rPr>
          <w:rFonts w:ascii="Times New Roman" w:eastAsia="Times New Roman" w:hAnsi="Times New Roman" w:cs="Times New Roman"/>
          <w:bCs/>
        </w:rPr>
        <w:t xml:space="preserve"> </w:t>
      </w:r>
      <w:r w:rsidR="00E808CC" w:rsidRPr="00812D3C">
        <w:rPr>
          <w:rFonts w:ascii="Times New Roman" w:eastAsia="Times New Roman" w:hAnsi="Times New Roman" w:cs="Times New Roman"/>
          <w:bCs/>
        </w:rPr>
        <w:t>2 к данному Постановлению.</w:t>
      </w:r>
    </w:p>
    <w:p w:rsidR="00747176" w:rsidRPr="00A16AD4" w:rsidRDefault="0074717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</w:rPr>
        <w:t xml:space="preserve">             1.5.  </w:t>
      </w:r>
      <w:r w:rsidRPr="00327388">
        <w:rPr>
          <w:rFonts w:ascii="Times New Roman" w:eastAsia="Times New Roman" w:hAnsi="Times New Roman" w:cs="Times New Roman"/>
          <w:bCs/>
        </w:rPr>
        <w:t>Приложение № 2 «Сведения о показателях (индикаторах) муниципальной программы «Социальная поддержка населения Городского округа «Жатай» на 2023-2027 годы»» изложить в редакции, согласно приложению №3 к данному постановлению.</w:t>
      </w:r>
    </w:p>
    <w:p w:rsidR="00A16AD4" w:rsidRDefault="00E247B6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2. </w:t>
      </w:r>
      <w:r w:rsidR="00E808CC" w:rsidRPr="00812D3C">
        <w:rPr>
          <w:rFonts w:ascii="Times New Roman" w:eastAsia="Times New Roman" w:hAnsi="Times New Roman" w:cs="Times New Roman"/>
        </w:rPr>
        <w:t>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34207C" w:rsidRDefault="00E247B6" w:rsidP="003420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3.  </w:t>
      </w:r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</w:t>
      </w:r>
      <w:proofErr w:type="spellStart"/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Жатайский</w:t>
      </w:r>
      <w:proofErr w:type="spellEnd"/>
      <w:r w:rsidR="0034207C"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 xml:space="preserve"> вестник».</w:t>
      </w:r>
    </w:p>
    <w:p w:rsidR="00E808CC" w:rsidRPr="00812D3C" w:rsidRDefault="00A16AD4" w:rsidP="00A16AD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9F0A97" w:rsidRPr="00812D3C">
        <w:rPr>
          <w:rFonts w:ascii="Times New Roman" w:eastAsia="Times New Roman" w:hAnsi="Times New Roman" w:cs="Times New Roman"/>
        </w:rPr>
        <w:t xml:space="preserve"> 4. </w:t>
      </w:r>
      <w:r w:rsidR="00E808CC" w:rsidRPr="00812D3C">
        <w:rPr>
          <w:rFonts w:ascii="Times New Roman" w:eastAsia="Times New Roman" w:hAnsi="Times New Roman" w:cs="Times New Roman"/>
        </w:rPr>
        <w:t xml:space="preserve">Контроль над исполнением данного </w:t>
      </w:r>
      <w:r w:rsidR="00E808CC" w:rsidRPr="00812D3C">
        <w:rPr>
          <w:rFonts w:ascii="Times New Roman" w:eastAsia="Times New Roman" w:hAnsi="Times New Roman" w:cs="Times New Roman"/>
          <w:bCs/>
        </w:rPr>
        <w:t>Постановления</w:t>
      </w:r>
      <w:r w:rsidR="00E808CC" w:rsidRPr="00812D3C">
        <w:rPr>
          <w:rFonts w:ascii="Times New Roman" w:eastAsia="Times New Roman" w:hAnsi="Times New Roman" w:cs="Times New Roman"/>
        </w:rPr>
        <w:t xml:space="preserve"> возложить на заместителя Главы по социальным вопросам </w:t>
      </w:r>
      <w:r w:rsidR="00D707FB" w:rsidRPr="00812D3C">
        <w:rPr>
          <w:rFonts w:ascii="Times New Roman" w:eastAsia="Times New Roman" w:hAnsi="Times New Roman" w:cs="Times New Roman"/>
        </w:rPr>
        <w:t>Морозову А.А.</w:t>
      </w:r>
    </w:p>
    <w:p w:rsidR="00E808CC" w:rsidRPr="00812D3C" w:rsidRDefault="00E808CC" w:rsidP="00E808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</w:rPr>
      </w:pPr>
    </w:p>
    <w:p w:rsidR="00522739" w:rsidRDefault="00522739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A0EB5" w:rsidRDefault="00EA0EB5" w:rsidP="00EC596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808CC" w:rsidRPr="00812D3C" w:rsidRDefault="0047712F" w:rsidP="00EA0EB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12D3C">
        <w:rPr>
          <w:rFonts w:ascii="Times New Roman" w:eastAsia="Times New Roman" w:hAnsi="Times New Roman" w:cs="Times New Roman"/>
        </w:rPr>
        <w:t>Г</w:t>
      </w:r>
      <w:r w:rsidR="00E808CC" w:rsidRPr="00812D3C">
        <w:rPr>
          <w:rFonts w:ascii="Times New Roman" w:eastAsia="Times New Roman" w:hAnsi="Times New Roman" w:cs="Times New Roman"/>
        </w:rPr>
        <w:t>лав</w:t>
      </w:r>
      <w:r w:rsidR="008D511C" w:rsidRPr="00812D3C">
        <w:rPr>
          <w:rFonts w:ascii="Times New Roman" w:eastAsia="Times New Roman" w:hAnsi="Times New Roman" w:cs="Times New Roman"/>
        </w:rPr>
        <w:t>а</w:t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E808CC" w:rsidRPr="00812D3C">
        <w:rPr>
          <w:rFonts w:ascii="Times New Roman" w:eastAsia="Times New Roman" w:hAnsi="Times New Roman" w:cs="Times New Roman"/>
        </w:rPr>
        <w:tab/>
      </w:r>
      <w:r w:rsidR="008D511C" w:rsidRPr="00812D3C">
        <w:rPr>
          <w:rFonts w:ascii="Times New Roman" w:eastAsia="Times New Roman" w:hAnsi="Times New Roman" w:cs="Times New Roman"/>
        </w:rPr>
        <w:t xml:space="preserve">                                           </w:t>
      </w:r>
      <w:r w:rsidR="00E20A8A">
        <w:rPr>
          <w:rFonts w:ascii="Times New Roman" w:eastAsia="Times New Roman" w:hAnsi="Times New Roman" w:cs="Times New Roman"/>
        </w:rPr>
        <w:t xml:space="preserve">                     </w:t>
      </w:r>
      <w:r w:rsidR="008D511C" w:rsidRPr="00812D3C">
        <w:rPr>
          <w:rFonts w:ascii="Times New Roman" w:eastAsia="Times New Roman" w:hAnsi="Times New Roman" w:cs="Times New Roman"/>
        </w:rPr>
        <w:t xml:space="preserve"> Е.Н. Исаева</w:t>
      </w:r>
    </w:p>
    <w:p w:rsidR="00E808CC" w:rsidRDefault="00E808CC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A16AD4" w:rsidRDefault="00A16AD4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  <w:sectPr w:rsidR="00A16AD4" w:rsidSect="00A16AD4">
          <w:pgSz w:w="11906" w:h="16838"/>
          <w:pgMar w:top="1134" w:right="851" w:bottom="567" w:left="851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43"/>
        <w:tblW w:w="14317" w:type="dxa"/>
        <w:tblLayout w:type="fixed"/>
        <w:tblLook w:val="04A0" w:firstRow="1" w:lastRow="0" w:firstColumn="1" w:lastColumn="0" w:noHBand="0" w:noVBand="1"/>
      </w:tblPr>
      <w:tblGrid>
        <w:gridCol w:w="1985"/>
        <w:gridCol w:w="12332"/>
      </w:tblGrid>
      <w:tr w:rsidR="00126988" w:rsidRPr="007F4C15" w:rsidTr="00126988">
        <w:trPr>
          <w:trHeight w:val="854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043940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Приложение № 1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126988" w:rsidRDefault="000C0BE9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0929CF">
              <w:rPr>
                <w:rFonts w:ascii="Times New Roman" w:eastAsia="Times New Roman" w:hAnsi="Times New Roman"/>
                <w:color w:val="000000"/>
              </w:rPr>
              <w:t>13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E239A6">
              <w:rPr>
                <w:rFonts w:ascii="Times New Roman" w:eastAsia="Times New Roman" w:hAnsi="Times New Roman"/>
                <w:color w:val="000000"/>
              </w:rPr>
              <w:t>марта</w:t>
            </w:r>
            <w:r w:rsidR="00126988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E239A6">
              <w:rPr>
                <w:rFonts w:ascii="Times New Roman" w:eastAsia="Times New Roman" w:hAnsi="Times New Roman"/>
                <w:color w:val="000000"/>
              </w:rPr>
              <w:t>5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>г.   №</w:t>
            </w:r>
            <w:r w:rsidR="00E239A6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0929CF">
              <w:rPr>
                <w:rFonts w:ascii="Times New Roman" w:eastAsia="Times New Roman" w:hAnsi="Times New Roman"/>
                <w:color w:val="000000"/>
              </w:rPr>
              <w:t>21-Г</w:t>
            </w:r>
            <w:r w:rsidR="00126988">
              <w:rPr>
                <w:rFonts w:ascii="Times New Roman" w:eastAsia="Times New Roman" w:hAnsi="Times New Roman"/>
                <w:color w:val="000000"/>
              </w:rPr>
              <w:t>_</w:t>
            </w:r>
            <w:r w:rsidR="00126988"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="00126988">
              <w:rPr>
                <w:rFonts w:ascii="Times New Roman" w:eastAsia="Times New Roman" w:hAnsi="Times New Roman"/>
                <w:color w:val="000000"/>
              </w:rPr>
              <w:t>_____</w:t>
            </w:r>
          </w:p>
          <w:p w:rsid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126988" w:rsidRPr="007F4C15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F4C1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Таблица 1 к Программе 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377" w:type="dxa"/>
        <w:tblLook w:val="04A0" w:firstRow="1" w:lastRow="0" w:firstColumn="1" w:lastColumn="0" w:noHBand="0" w:noVBand="1"/>
      </w:tblPr>
      <w:tblGrid>
        <w:gridCol w:w="3740"/>
        <w:gridCol w:w="1972"/>
        <w:gridCol w:w="1761"/>
        <w:gridCol w:w="1720"/>
        <w:gridCol w:w="1720"/>
        <w:gridCol w:w="1755"/>
        <w:gridCol w:w="1658"/>
        <w:gridCol w:w="52"/>
      </w:tblGrid>
      <w:tr w:rsidR="00126988" w:rsidRPr="00126988" w:rsidTr="00E239A6">
        <w:trPr>
          <w:trHeight w:val="885"/>
        </w:trPr>
        <w:tc>
          <w:tcPr>
            <w:tcW w:w="143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26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 "Социальная поддержка населения Городского округа "Жатай"                                                                                    на 2023-2027 годы"</w:t>
            </w:r>
          </w:p>
        </w:tc>
      </w:tr>
      <w:tr w:rsidR="00126988" w:rsidRPr="00126988" w:rsidTr="00E239A6">
        <w:trPr>
          <w:trHeight w:val="40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90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6988" w:rsidRPr="00126988" w:rsidRDefault="00126988" w:rsidP="001269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2698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E239A6" w:rsidRPr="00E239A6" w:rsidTr="00E239A6">
        <w:trPr>
          <w:gridAfter w:val="1"/>
          <w:wAfter w:w="52" w:type="dxa"/>
          <w:trHeight w:val="118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 за период 2023-2027 гг.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1-ый плановый период 2023 г.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2024 г.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2025 г.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2026 г.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2027 г.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24 482,8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239A6" w:rsidRPr="00E239A6" w:rsidTr="00E239A6">
        <w:trPr>
          <w:gridAfter w:val="1"/>
          <w:wAfter w:w="52" w:type="dxa"/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Республиканский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82 071,4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23 729,4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82 071,4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18 997,6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39 344,4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23 729,4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Местный бюджет,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27 359,1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13 190,0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27 359,1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3 529,2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5 301,0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13 190,0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2 676,7</w:t>
            </w:r>
          </w:p>
        </w:tc>
      </w:tr>
      <w:tr w:rsidR="00E239A6" w:rsidRPr="00E239A6" w:rsidTr="00E239A6">
        <w:trPr>
          <w:gridAfter w:val="1"/>
          <w:wAfter w:w="52" w:type="dxa"/>
          <w:trHeight w:val="5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Внебюджетные источники, в том числе: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239A6" w:rsidRPr="00E239A6" w:rsidTr="00E239A6">
        <w:trPr>
          <w:gridAfter w:val="1"/>
          <w:wAfter w:w="52" w:type="dxa"/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133 913,3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47 009,6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36 919,4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2 662,2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2 676,7</w:t>
            </w:r>
          </w:p>
        </w:tc>
      </w:tr>
    </w:tbl>
    <w:p w:rsidR="00C26263" w:rsidRDefault="00C26263" w:rsidP="00E808CC">
      <w:pPr>
        <w:spacing w:after="0" w:line="240" w:lineRule="auto"/>
        <w:rPr>
          <w:rFonts w:ascii="Times New Roman" w:eastAsia="Times New Roman" w:hAnsi="Times New Roman" w:cs="Times New Roman"/>
          <w:color w:val="FF0000"/>
        </w:rPr>
      </w:pPr>
    </w:p>
    <w:tbl>
      <w:tblPr>
        <w:tblW w:w="14879" w:type="dxa"/>
        <w:tblInd w:w="5" w:type="dxa"/>
        <w:tblLook w:val="04A0" w:firstRow="1" w:lastRow="0" w:firstColumn="1" w:lastColumn="0" w:noHBand="0" w:noVBand="1"/>
      </w:tblPr>
      <w:tblGrid>
        <w:gridCol w:w="3720"/>
        <w:gridCol w:w="42"/>
        <w:gridCol w:w="1558"/>
        <w:gridCol w:w="59"/>
        <w:gridCol w:w="1761"/>
        <w:gridCol w:w="78"/>
        <w:gridCol w:w="1602"/>
        <w:gridCol w:w="96"/>
        <w:gridCol w:w="1364"/>
        <w:gridCol w:w="112"/>
        <w:gridCol w:w="1328"/>
        <w:gridCol w:w="128"/>
        <w:gridCol w:w="3031"/>
      </w:tblGrid>
      <w:tr w:rsidR="00043940" w:rsidRPr="00043940" w:rsidTr="00D3090B">
        <w:trPr>
          <w:trHeight w:val="30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66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Default="00A16AD4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Приложение №</w:t>
            </w:r>
            <w:r w:rsidR="007F4C15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                                                                 </w:t>
            </w:r>
            <w:r w:rsidR="00D3090B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к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>Постановлению Главы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43940">
              <w:rPr>
                <w:rFonts w:ascii="Times New Roman" w:eastAsia="Times New Roman" w:hAnsi="Times New Roman" w:cs="Times New Roman"/>
                <w:color w:val="000000"/>
              </w:rPr>
              <w:t xml:space="preserve">Окружной Администрации </w:t>
            </w:r>
            <w:r w:rsidR="00043940" w:rsidRPr="00043940">
              <w:rPr>
                <w:rFonts w:ascii="Times New Roman" w:eastAsia="Times New Roman" w:hAnsi="Times New Roman" w:cs="Times New Roman"/>
                <w:color w:val="000000"/>
              </w:rPr>
              <w:t>ГО "Жатай"</w:t>
            </w:r>
          </w:p>
          <w:p w:rsidR="00043940" w:rsidRDefault="00A63F05" w:rsidP="00D3090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0929CF">
              <w:rPr>
                <w:rFonts w:ascii="Times New Roman" w:eastAsia="Times New Roman" w:hAnsi="Times New Roman"/>
                <w:color w:val="000000"/>
              </w:rPr>
              <w:t>13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E239A6">
              <w:rPr>
                <w:rFonts w:ascii="Times New Roman" w:eastAsia="Times New Roman" w:hAnsi="Times New Roman"/>
                <w:color w:val="000000"/>
              </w:rPr>
              <w:t>марта</w:t>
            </w:r>
            <w:r w:rsidR="004F2694"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E239A6">
              <w:rPr>
                <w:rFonts w:ascii="Times New Roman" w:eastAsia="Times New Roman" w:hAnsi="Times New Roman"/>
                <w:color w:val="000000"/>
              </w:rPr>
              <w:t>5</w:t>
            </w:r>
            <w:r w:rsidR="00747176">
              <w:rPr>
                <w:rFonts w:ascii="Times New Roman" w:eastAsia="Times New Roman" w:hAnsi="Times New Roman"/>
                <w:color w:val="000000"/>
              </w:rPr>
              <w:t xml:space="preserve">г.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№</w:t>
            </w:r>
            <w:r w:rsidR="000929CF">
              <w:rPr>
                <w:rFonts w:ascii="Times New Roman" w:eastAsia="Times New Roman" w:hAnsi="Times New Roman"/>
                <w:color w:val="000000"/>
              </w:rPr>
              <w:t>21-Г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 </w:t>
            </w:r>
          </w:p>
          <w:p w:rsidR="00043940" w:rsidRPr="00043940" w:rsidRDefault="007F4C15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Приложение </w:t>
            </w:r>
            <w:r w:rsidR="00043940" w:rsidRPr="00043940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№ 1 к Программе </w:t>
            </w:r>
          </w:p>
        </w:tc>
      </w:tr>
      <w:tr w:rsidR="00043940" w:rsidRPr="00043940" w:rsidTr="00D3090B">
        <w:trPr>
          <w:trHeight w:val="57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BC61DE" w:rsidP="00BC61DE">
            <w:pPr>
              <w:spacing w:after="0" w:line="240" w:lineRule="auto"/>
              <w:ind w:left="-675" w:firstLine="142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66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43940" w:rsidRPr="00043940" w:rsidTr="00D3090B">
        <w:trPr>
          <w:trHeight w:val="300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4394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3940" w:rsidRPr="00043940" w:rsidRDefault="00043940" w:rsidP="000439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49C2" w:rsidRPr="002549C2" w:rsidTr="00D3090B">
        <w:trPr>
          <w:trHeight w:val="517"/>
        </w:trPr>
        <w:tc>
          <w:tcPr>
            <w:tcW w:w="14879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549C2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План реализации муниципальной программы "Социальная поддержка населения Городского округа "Жатай"                                                                        на 2023-2027 годы" </w:t>
            </w:r>
          </w:p>
        </w:tc>
      </w:tr>
      <w:tr w:rsidR="002549C2" w:rsidRPr="002549C2" w:rsidTr="00D3090B">
        <w:trPr>
          <w:trHeight w:val="537"/>
        </w:trPr>
        <w:tc>
          <w:tcPr>
            <w:tcW w:w="14879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2549C2" w:rsidRPr="002549C2" w:rsidTr="00D3090B">
        <w:trPr>
          <w:trHeight w:val="315"/>
        </w:trPr>
        <w:tc>
          <w:tcPr>
            <w:tcW w:w="3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49C2" w:rsidRPr="002549C2" w:rsidRDefault="002549C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549C2" w:rsidRPr="002549C2" w:rsidRDefault="002549C2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2549C2">
              <w:rPr>
                <w:rFonts w:ascii="Times New Roman" w:hAnsi="Times New Roman" w:cs="Times New Roman"/>
                <w:color w:val="000000"/>
              </w:rPr>
              <w:t>тыс. рублей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58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315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E239A6" w:rsidRPr="00E239A6" w:rsidTr="00D3090B">
        <w:trPr>
          <w:trHeight w:val="510"/>
        </w:trPr>
        <w:tc>
          <w:tcPr>
            <w:tcW w:w="3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315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15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E239A6" w:rsidRPr="00E239A6" w:rsidTr="00D3090B">
        <w:trPr>
          <w:trHeight w:val="465"/>
        </w:trPr>
        <w:tc>
          <w:tcPr>
            <w:tcW w:w="14879" w:type="dxa"/>
            <w:gridSpan w:val="1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Муниципальная программа "Социальная поддержка населения Городского округа "Жатай" на 2023-2027 годы" </w:t>
            </w:r>
          </w:p>
        </w:tc>
      </w:tr>
      <w:tr w:rsidR="00E239A6" w:rsidRPr="00E239A6" w:rsidTr="00D3090B">
        <w:trPr>
          <w:trHeight w:val="2363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Цель муниципальной программы: </w:t>
            </w: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Повышение доступности социального обслуживания населения; создание условий для роста благосостояния граждан - получателей мер социальной поддержки, проживающих на территории Городского округа «Жатай»;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 гг.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133 913,300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82 071,400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27 359,100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Специалисты по социальной и семейной политике, Специалисты по опеке и попечительству, Отдел Образования Городского округа "Жатай"</w:t>
            </w:r>
          </w:p>
        </w:tc>
      </w:tr>
      <w:tr w:rsidR="00E239A6" w:rsidRPr="00E239A6" w:rsidTr="00D3090B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47 009,600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18 997,600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3 529,200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44 645,400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39 344,400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5 301,000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36 919,400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23 729,400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13 190,000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2 662,200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2 662,200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2 676,700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2 676,700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405"/>
        </w:trPr>
        <w:tc>
          <w:tcPr>
            <w:tcW w:w="14879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Задача 1. Поддержка и стимулирование жизненной активности пожилых людей.</w:t>
            </w:r>
          </w:p>
        </w:tc>
      </w:tr>
      <w:tr w:rsidR="00E239A6" w:rsidRPr="00E239A6" w:rsidTr="00D3090B">
        <w:trPr>
          <w:trHeight w:val="9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1. Поддержка и стимулирование жизненной активности пожилых людей.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1 811,9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1 922,3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43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1 955,0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1 955,0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1 662,2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1 666,7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9018,1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9018,1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5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239A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E239A6" w:rsidRPr="00E239A6" w:rsidTr="00D3090B">
        <w:trPr>
          <w:trHeight w:val="258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1.1. 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Единовременные выплаты:                                                -ветеранам  тыла  и вдовам участников ВОВ на   9 мая                                                             -  ветеранам тыла и вдовам участников ВОВ, которым исполняется 85, 90, 95, 100 лет;                                                           -Гражданам, награжденным Почетной грамотой Городского округа "Жатай";                                                    -Почетным гражданам Городского округа "Жатай";                                         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4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134,0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1.2.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120,0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140,0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160,0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1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</w:t>
            </w: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1.3.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-Оплата мероприятий, проводимых  для ветеранов тыла, вдов участников ВОВ, детей войны и пожилых людей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172,8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4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222,3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680,6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680,6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9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Мероприятие 1.4.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Финансово-экономическое управление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1441,1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1600,0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1273,2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1273,2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7087,5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720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Мероприятие 1.5.  - </w:t>
            </w:r>
            <w:r w:rsidRPr="00E239A6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центра активного долголетия ГО "Жатай"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239A6" w:rsidRPr="00E239A6" w:rsidTr="00D3090B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239A6" w:rsidRPr="00E239A6" w:rsidTr="00D3090B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239A6" w:rsidRPr="00E239A6" w:rsidTr="00D3090B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239A6" w:rsidRPr="00E239A6" w:rsidTr="00D3090B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239A6" w:rsidRPr="00E239A6" w:rsidTr="00D3090B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239A6" w:rsidRPr="00E239A6" w:rsidTr="00D3090B">
        <w:trPr>
          <w:trHeight w:val="390"/>
        </w:trPr>
        <w:tc>
          <w:tcPr>
            <w:tcW w:w="14879" w:type="dxa"/>
            <w:gridSpan w:val="1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E239A6" w:rsidRPr="00E239A6" w:rsidTr="00D3090B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2. Поддержка социально незащищенной категории населения Городского округа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276,3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148,3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262,0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127,7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274,3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140,0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185,0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195,0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1192,6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396,6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796,0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112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2.1.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12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29,0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278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25,0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129,0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239A6" w:rsidRPr="00E239A6" w:rsidTr="00D3090B">
        <w:trPr>
          <w:trHeight w:val="105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Мероприятие 2.2.</w:t>
            </w:r>
            <w:r w:rsidRPr="00E239A6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93,3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4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333,0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7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Мероприятие 2.3.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-оказание материальной помощи выпускникам 9-х и 11-х классов из малообеспеченных семей;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Отдел Образования Окружная Администрации Городского округа "Жатай"</w:t>
            </w:r>
          </w:p>
        </w:tc>
      </w:tr>
      <w:tr w:rsidR="00E239A6" w:rsidRPr="00E239A6" w:rsidTr="00D3090B">
        <w:trPr>
          <w:trHeight w:val="28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26,0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75,0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234,0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234,0</w:t>
            </w:r>
          </w:p>
        </w:tc>
        <w:tc>
          <w:tcPr>
            <w:tcW w:w="3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60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2.4.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2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Мероприятие 2.5.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недееспособными;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134,3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405"/>
        </w:trPr>
        <w:tc>
          <w:tcPr>
            <w:tcW w:w="37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6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396,6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420"/>
        </w:trPr>
        <w:tc>
          <w:tcPr>
            <w:tcW w:w="14879" w:type="dxa"/>
            <w:gridSpan w:val="1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E239A6" w:rsidRPr="00E239A6" w:rsidTr="00D3090B">
        <w:trPr>
          <w:trHeight w:val="126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Задача 3.  Защита законных прав и интересов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41 706,80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17 214,00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36 654,70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36 645,70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21 625,70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21 615,70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100 007,20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75 475,40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3.1.                                                        -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29343,8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24482,8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4 861,00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22860,1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22 860,10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12345,7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12 345,70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64 549,60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24 482,80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40 066,80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6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3.2.                                                    -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49,00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44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3.3.                                                      -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394,7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394,70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131,8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711,50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711,50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27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3.4.         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- 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3.5.               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710,4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710,40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692,4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692,40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544,1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1 946,90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1 946,90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Мероприятие 3.6.                                                      -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9194,1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9 194,10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10075,7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10 075,70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6540,9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6 540,90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25 810,70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25 810,70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02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3.7.       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2043,8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2 043,80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2885,7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2 885,70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6 929,50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6 929,50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76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3.8.                                                     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Выплата вознаграждения патронатным воспитателям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опеке и попечительству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510"/>
        </w:trPr>
        <w:tc>
          <w:tcPr>
            <w:tcW w:w="1487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E239A6" w:rsidRPr="00E239A6" w:rsidTr="00D3090B">
        <w:trPr>
          <w:trHeight w:val="6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Специалисты по опеке и попечительству; Специалисты по социальной и семейной политике </w:t>
            </w: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2 496,60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841,00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5 024,40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2 460,00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4 664,40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1 979,40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2 685,00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3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805,00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13 795,40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6 199,40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7 596,00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81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4.1.                                                   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специалистов по социальной и семейной политике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841,0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841,0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2460,0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2460,0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2685,0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2685,0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805,0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805,0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7596,0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78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Мероприятие 4.2.                                                      -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(ставки специалистов по опеке и попечительству)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опеке и попечительству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1655,6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1 655,60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6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2564,4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2 564,40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1979,4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1 979,40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0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6 199,40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военнослужащих - участников специальной военной операции</w:t>
            </w:r>
          </w:p>
        </w:tc>
      </w:tr>
      <w:tr w:rsidR="00E239A6" w:rsidRPr="00E239A6" w:rsidTr="00D3090B">
        <w:trPr>
          <w:trHeight w:val="94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 Поддержка семей  военнослужащих - участников специальной военной операции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690,00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782,00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8 400,00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8 400,00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9 872,00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9 872,00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5.1.                                                    -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материальной помощи семьям  военнослужащих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690,0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690,0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782,0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782,0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8400,0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8400,0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9872,0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9872,0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420"/>
        </w:trPr>
        <w:tc>
          <w:tcPr>
            <w:tcW w:w="1487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E239A6" w:rsidRPr="00E239A6" w:rsidTr="00D3090B">
        <w:trPr>
          <w:trHeight w:val="1020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Мероприятие 6.1.                                                    </w:t>
            </w: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Предоставление единовременной социальной выплаты матерям при рождении ребенка в 2022 году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2023-2027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Специалисты по социальной и семейной политике Окружной Администрации Городского округа "Жатай"</w:t>
            </w: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28,0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39A6" w:rsidRPr="00E239A6" w:rsidRDefault="00E239A6" w:rsidP="00E239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39A6">
              <w:rPr>
                <w:rFonts w:ascii="Times New Roman" w:eastAsia="Times New Roman" w:hAnsi="Times New Roman" w:cs="Times New Roman"/>
              </w:rPr>
              <w:t>0,0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239A6" w:rsidRPr="00E239A6" w:rsidTr="00D3090B">
        <w:trPr>
          <w:trHeight w:val="315"/>
        </w:trPr>
        <w:tc>
          <w:tcPr>
            <w:tcW w:w="3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239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39A6" w:rsidRPr="00E239A6" w:rsidRDefault="00E239A6" w:rsidP="00E23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239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28,0</w:t>
            </w:r>
          </w:p>
        </w:tc>
        <w:tc>
          <w:tcPr>
            <w:tcW w:w="31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239A6" w:rsidRPr="00E239A6" w:rsidRDefault="00E239A6" w:rsidP="00E239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tbl>
      <w:tblPr>
        <w:tblW w:w="13685" w:type="dxa"/>
        <w:tblLook w:val="04A0" w:firstRow="1" w:lastRow="0" w:firstColumn="1" w:lastColumn="0" w:noHBand="0" w:noVBand="1"/>
      </w:tblPr>
      <w:tblGrid>
        <w:gridCol w:w="760"/>
        <w:gridCol w:w="4820"/>
        <w:gridCol w:w="1202"/>
        <w:gridCol w:w="1520"/>
        <w:gridCol w:w="1420"/>
        <w:gridCol w:w="1420"/>
        <w:gridCol w:w="1460"/>
        <w:gridCol w:w="1260"/>
      </w:tblGrid>
      <w:tr w:rsidR="00534FFF" w:rsidRPr="00534FFF" w:rsidTr="00D3090B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56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C0BE9" w:rsidRDefault="00534FFF" w:rsidP="000C0B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№2 к муниципальной программе                                                                        "Социальная поддержка населения ГО "Жатай"                                       на 2023-2027 годы"</w:t>
            </w:r>
            <w:r w:rsidR="000C0B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0BE9">
              <w:rPr>
                <w:rFonts w:ascii="Times New Roman" w:eastAsia="Times New Roman" w:hAnsi="Times New Roman" w:cs="Times New Roman"/>
                <w:color w:val="000000"/>
              </w:rPr>
              <w:t>к Постановлению Главы Окружной Администрации</w:t>
            </w:r>
            <w:r w:rsidR="000C0BE9" w:rsidRPr="00043940">
              <w:rPr>
                <w:rFonts w:ascii="Times New Roman" w:eastAsia="Times New Roman" w:hAnsi="Times New Roman" w:cs="Times New Roman"/>
                <w:color w:val="000000"/>
              </w:rPr>
              <w:t xml:space="preserve"> ГО "Жатай"                                                                                                                            </w:t>
            </w:r>
          </w:p>
          <w:p w:rsidR="00534FFF" w:rsidRPr="00534FFF" w:rsidRDefault="000C0BE9" w:rsidP="000C0B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 xml:space="preserve">    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«</w:t>
            </w:r>
            <w:r w:rsidR="000929CF">
              <w:rPr>
                <w:rFonts w:ascii="Times New Roman" w:eastAsia="Times New Roman" w:hAnsi="Times New Roman"/>
                <w:color w:val="000000"/>
              </w:rPr>
              <w:t>13</w:t>
            </w:r>
            <w:r w:rsidRPr="00812D3C">
              <w:rPr>
                <w:rFonts w:ascii="Times New Roman" w:eastAsia="Times New Roman" w:hAnsi="Times New Roman"/>
                <w:color w:val="000000"/>
              </w:rPr>
              <w:t xml:space="preserve">» </w:t>
            </w:r>
            <w:r w:rsidR="00D3090B">
              <w:rPr>
                <w:rFonts w:ascii="Times New Roman" w:eastAsia="Times New Roman" w:hAnsi="Times New Roman"/>
                <w:color w:val="000000"/>
              </w:rPr>
              <w:t>марта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202</w:t>
            </w:r>
            <w:r w:rsidR="00D3090B">
              <w:rPr>
                <w:rFonts w:ascii="Times New Roman" w:eastAsia="Times New Roman" w:hAnsi="Times New Roman"/>
                <w:color w:val="000000"/>
              </w:rPr>
              <w:t>5</w:t>
            </w:r>
            <w:r w:rsidRPr="00812D3C">
              <w:rPr>
                <w:rFonts w:ascii="Times New Roman" w:eastAsia="Times New Roman" w:hAnsi="Times New Roman"/>
                <w:color w:val="000000"/>
              </w:rPr>
              <w:t>г.   №</w:t>
            </w:r>
            <w:r w:rsidR="000929CF">
              <w:rPr>
                <w:rFonts w:ascii="Times New Roman" w:eastAsia="Times New Roman" w:hAnsi="Times New Roman"/>
                <w:color w:val="000000"/>
              </w:rPr>
              <w:t xml:space="preserve"> 21-Г</w:t>
            </w:r>
            <w:bookmarkStart w:id="0" w:name="_GoBack"/>
            <w:bookmarkEnd w:id="0"/>
            <w:r w:rsidR="00534FFF" w:rsidRPr="00534F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34FFF" w:rsidRPr="00534FFF" w:rsidTr="00D3090B">
        <w:trPr>
          <w:trHeight w:val="743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34FF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556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34FFF" w:rsidRPr="00534FFF" w:rsidTr="00D3090B">
        <w:trPr>
          <w:trHeight w:val="795"/>
        </w:trPr>
        <w:tc>
          <w:tcPr>
            <w:tcW w:w="136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 "Социальная поддержка населения Городского округа "Жатай" на 2023-2027 годы"</w:t>
            </w:r>
          </w:p>
        </w:tc>
      </w:tr>
      <w:tr w:rsidR="00534FFF" w:rsidRPr="00534FFF" w:rsidTr="00D3090B">
        <w:trPr>
          <w:trHeight w:val="31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4FFF" w:rsidRPr="00534FFF" w:rsidRDefault="00534FFF" w:rsidP="00534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34FFF" w:rsidRPr="00534FFF" w:rsidRDefault="00534FFF" w:rsidP="00534F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4F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D3090B" w:rsidRPr="00D3090B" w:rsidTr="00D3090B">
        <w:trPr>
          <w:trHeight w:val="3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7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1-ый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2-ой плановый период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3-ий плановый период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4-ый плановый период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5-ой плановый период </w:t>
            </w:r>
          </w:p>
        </w:tc>
      </w:tr>
      <w:tr w:rsidR="00D3090B" w:rsidRPr="00D3090B" w:rsidTr="00D3090B">
        <w:trPr>
          <w:trHeight w:val="3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всего 2027</w:t>
            </w:r>
          </w:p>
        </w:tc>
      </w:tr>
      <w:tr w:rsidR="00D3090B" w:rsidRPr="00D3090B" w:rsidTr="00D3090B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D3090B" w:rsidRPr="00D3090B" w:rsidTr="00D3090B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Задача 1.  Поддержка и стимулирование жизненной активности пожилых людей.</w:t>
            </w:r>
          </w:p>
        </w:tc>
      </w:tr>
      <w:tr w:rsidR="00D3090B" w:rsidRPr="00D3090B" w:rsidTr="00D3090B">
        <w:trPr>
          <w:trHeight w:val="2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1.1.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1.1.  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Единовременные выплаты:                                                                              -ветеранам  тыла  и вдовам участников ВОВ на 9 мая                                                                                    -  ветеранам тыла и вдовам участников ВОВ, которым исполняется 85, 90, 95, 100 лет;                                                                                     -Гражданам, награжденным Почетной грамотой Городского округа "Жатай";                                                                                    -Почетным гражданам Городского округа "Жатай";                                  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1.1.1 Количество ветеранов тыла и вдов участников ВОВ, получивших единовременную выплату к 9 мая и новому году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</w:tr>
      <w:tr w:rsidR="00D3090B" w:rsidRPr="00D3090B" w:rsidTr="00D3090B">
        <w:trPr>
          <w:trHeight w:val="11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1.1.2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Показатель 1.1.2 Количество ветеранов тыла и вдов участников ВОВ, которым исполняется 85,90,95, 100 лет, получивших единовременную выплату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</w:tr>
      <w:tr w:rsidR="00D3090B" w:rsidRPr="00D3090B" w:rsidTr="00D3090B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1.1.3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1.1.3 Колич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ство граждан, награжденных почетной грамотой ГО "Жатай"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1.1.4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1.1.4 Количество граждан, которым присвоено звание "Почетный гражданин ГО "Жатай"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1.2.       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-Денежные выплаты Почетным Гражданам Городского округа "Жатай" 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1.2.1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1.2.1. Количество граждан, получающих ежегодную единовременную выплату, имеющих звание "Почетный гражданин ГО "Жатай""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D3090B" w:rsidRPr="00D3090B" w:rsidTr="00D3090B">
        <w:trPr>
          <w:trHeight w:val="12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1.3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 xml:space="preserve">  </w:t>
            </w: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Мероприятие 1.3.</w:t>
            </w:r>
            <w:r w:rsidRPr="00D3090B">
              <w:rPr>
                <w:rFonts w:ascii="Times New Roman" w:eastAsia="Times New Roman" w:hAnsi="Times New Roman" w:cs="Times New Roman"/>
              </w:rPr>
              <w:t xml:space="preserve">                                                           -Оплата мероприятий, проводимых  для ветеранов тыла, вдов участников ВОВ и пожилых людей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D3090B" w:rsidRPr="00D3090B" w:rsidTr="00D3090B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1.3.1 Количество граждан, получивших продуктовые наборы к 9 Мая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D3090B" w:rsidRPr="00D3090B" w:rsidTr="00D3090B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1.3.2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1.3.2: Количество граждан получивших продуктовый набор к Новому году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D3090B" w:rsidRPr="00D3090B" w:rsidTr="00D3090B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1.3.3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 xml:space="preserve">Показатель 1.3.3. Количество граждан, воспользовавшихся парикмахерскими услугами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27</w:t>
            </w:r>
          </w:p>
        </w:tc>
      </w:tr>
      <w:tr w:rsidR="00D3090B" w:rsidRPr="00D3090B" w:rsidTr="00D3090B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1.3.4.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1.3.4. количество граждан, посетивших мероприятие, посвященное 9 Мая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65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55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1.4.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1.4. 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-Доплата к трудовым пенсиям муниципальным служащим по выслуге лет;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1.4.1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1.4.1 Количество муниципальных служащих, получающих доплату к трудовым пенсиям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Мероприятие 1.5. 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                        -обеспечение деятельности центра активного долголетия ГО "Жатай"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1.5.1.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1.5.1. количество мероприятий, проведенных для целевой группы центра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ед.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1.5.2.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1.5.2. Доля пожилых людей, имеющих активную жизненную позицию, от общей численности пожилых людей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3</w:t>
            </w:r>
          </w:p>
        </w:tc>
      </w:tr>
      <w:tr w:rsidR="00D3090B" w:rsidRPr="00D3090B" w:rsidTr="00D3090B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2. Поддержка социально незащищенной категории населения Городского округа "Жатай"</w:t>
            </w:r>
          </w:p>
        </w:tc>
      </w:tr>
      <w:tr w:rsidR="00D3090B" w:rsidRPr="00D3090B" w:rsidTr="00D3090B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Мероприятие 2.1.</w:t>
            </w:r>
            <w:r w:rsidRPr="00D3090B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-Оказание единовременной материальной помощи гражданам, оказавшимся в трудной жизненной ситуации;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2.1.1 Количество граждан, оказавшихся в трудной жизненной ситуации и получивших единовременную помощь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D3090B" w:rsidRPr="00D3090B" w:rsidTr="00D3090B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2.2.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-приобретение новогодних подарков детям-инвалидам, детям  из семей, находящихся  в ТЖС, детям находящимся под опекой.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110</w:t>
            </w:r>
          </w:p>
        </w:tc>
      </w:tr>
      <w:tr w:rsidR="00D3090B" w:rsidRPr="00D3090B" w:rsidTr="00D3090B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2.2.1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2.2.1 Количество детей из  семей ТЖС, получивших новогодние подарки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</w:tr>
      <w:tr w:rsidR="00D3090B" w:rsidRPr="00D3090B" w:rsidTr="00D3090B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2.2.2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2.2.2 Количество детей-инвалидов, получивших новогодние подарки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2.2.3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2.2.3 Количество детей-сирот и детей, оставшихся без попечения родителей, получивших новогодние подарки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2.3.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br/>
              <w:t>-оказание материальной помощи выпускникам 9х и 11х классов из малообеспеченных семей;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 xml:space="preserve">Показатель 2.3.1 Количество выпускников 9-х классов из малообеспеченных семей, получивших единовременную выплату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 xml:space="preserve">Показатель 2.3.2.Количество выпускников 11-х классов из малообеспеченных семей, получивших единовременную выплату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D3090B" w:rsidRPr="00D3090B" w:rsidTr="00D3090B">
        <w:trPr>
          <w:trHeight w:val="18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2.4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 xml:space="preserve"> </w:t>
            </w: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Мероприятие 2.4.</w:t>
            </w:r>
            <w:r w:rsidRPr="00D3090B"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-Оплата ритуальных услуг на погребение  вдов участников ВОВ, одиноко проживающих ветеранов тыла, инвалидов, лиц без определенного места жительства и одиноко проживающих граждан ГО "Жатай"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D3090B">
              <w:rPr>
                <w:rFonts w:ascii="Times New Roman" w:eastAsia="Times New Roman" w:hAnsi="Times New Roman" w:cs="Times New Roman"/>
                <w:color w:val="FF0000"/>
              </w:rPr>
              <w:t> </w:t>
            </w:r>
          </w:p>
        </w:tc>
      </w:tr>
      <w:tr w:rsidR="00D3090B" w:rsidRPr="00D3090B" w:rsidTr="00D3090B">
        <w:trPr>
          <w:trHeight w:val="57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2.4.1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2.4.1 Количество погребений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D3090B" w:rsidRPr="00D3090B" w:rsidTr="00D3090B">
        <w:trPr>
          <w:trHeight w:val="132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2.5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Мероприятие 2.5.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br/>
              <w:t>-выполнение отдельных полномочий     по опеке и попечительству, в отношении лиц, признанных судом недееспособными или ограниченно дееспособными;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2.5.1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2.5.1. Количество лиц, признанных судом недееспособными (ограниченно дееспособными)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D3090B" w:rsidRPr="00D3090B" w:rsidTr="00D3090B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2.5.2.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 xml:space="preserve">Показатель 2.5.2. доля граждан, получивших </w:t>
            </w:r>
            <w:proofErr w:type="spellStart"/>
            <w:r w:rsidRPr="00D3090B">
              <w:rPr>
                <w:rFonts w:ascii="Times New Roman" w:eastAsia="Times New Roman" w:hAnsi="Times New Roman" w:cs="Times New Roman"/>
              </w:rPr>
              <w:t>социальнуюю</w:t>
            </w:r>
            <w:proofErr w:type="spellEnd"/>
            <w:r w:rsidRPr="00D3090B">
              <w:rPr>
                <w:rFonts w:ascii="Times New Roman" w:eastAsia="Times New Roman" w:hAnsi="Times New Roman" w:cs="Times New Roman"/>
              </w:rPr>
              <w:t xml:space="preserve"> поддержку в общей численности граждан, имеющих право и обратившихся за их получением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D3090B" w:rsidRPr="00D3090B" w:rsidTr="00D3090B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3. Защита законных прав и интересов детей-сирот и детей, оставшихся без попечения родителей.</w:t>
            </w:r>
          </w:p>
        </w:tc>
      </w:tr>
      <w:tr w:rsidR="00D3090B" w:rsidRPr="00D3090B" w:rsidTr="00D3090B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3.1.                                                        - 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3.1.1 Количество лиц из числа детей-сирот и детей, оставшихся без попечения родителей, обеспеченных жилыми помещени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я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ми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D3090B" w:rsidRPr="00D3090B" w:rsidTr="00D3090B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3.2.                                                     - 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приобретение памятных подарков для лиц, для лиц из числа детей-сирот и детей, оставшихся без попечения родителей, получающих жилое помещение в текущем финансовом году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3.2.1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3.2.1 Количество лиц из числа детей-сирот и детей, оставшихся без попечения родителей,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получивших памятные подарки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</w:tr>
      <w:tr w:rsidR="00D3090B" w:rsidRPr="00D3090B" w:rsidTr="00D3090B">
        <w:trPr>
          <w:trHeight w:val="14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3.3.                                                      -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3.3.1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3.3.1 Количество детей, устроенных в семью и получивших дополнительную единовременную выплату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</w:tr>
      <w:tr w:rsidR="00D3090B" w:rsidRPr="00D3090B" w:rsidTr="00D3090B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3.4.          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-  оплата проезда детям-сиротам и детям, оставшимся без попечения родителей, обучающимся по очной форме обучения по основным профессиональным образовательным программам.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18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3.4.1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3.4.1. Количество детей-сирот и детей, оставшихся без попечения родителей, обучающихся по очной форме обучения по основным профессиональным образовательным программам. и пользующихся бесплатным проездом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D3090B" w:rsidRPr="00D3090B" w:rsidTr="00D3090B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3.5.                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- 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3.5.1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3.5.1 Количество детей-сирот и детей, оставшихся без попечения родителей, получивших путевку в санаторно-курортные организации (по медицинским показаниям), с оплатой проезда к месту лечения и обратно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5</w:t>
            </w:r>
          </w:p>
        </w:tc>
      </w:tr>
      <w:tr w:rsidR="00D3090B" w:rsidRPr="00D3090B" w:rsidTr="00D3090B">
        <w:trPr>
          <w:trHeight w:val="15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lastRenderedPageBreak/>
              <w:t>3.5.2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3.5.2 Количество детей-сирот и детей, оставшихся без попечения родителей получивших путевку в школьные спортивно-оздоровительные лагеря (б</w:t>
            </w:r>
            <w:r>
              <w:rPr>
                <w:rFonts w:ascii="Times New Roman" w:eastAsia="Times New Roman" w:hAnsi="Times New Roman" w:cs="Times New Roman"/>
              </w:rPr>
              <w:t>азы) труда и отдыха, расположен</w:t>
            </w:r>
            <w:r w:rsidRPr="00D3090B">
              <w:rPr>
                <w:rFonts w:ascii="Times New Roman" w:eastAsia="Times New Roman" w:hAnsi="Times New Roman" w:cs="Times New Roman"/>
              </w:rPr>
              <w:t>ные на территории республики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D3090B" w:rsidRPr="00D3090B" w:rsidTr="00D3090B">
        <w:trPr>
          <w:trHeight w:val="11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3.6.                                                      -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3.6.1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3.6.1 Количество детей-сирот и детей, оставшихся без попечения родителей, на чье содержание производится выплата ежемесячного пособия.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</w:tr>
      <w:tr w:rsidR="00D3090B" w:rsidRPr="00D3090B" w:rsidTr="00D3090B">
        <w:trPr>
          <w:trHeight w:val="12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3.7.        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            - Выплата вознаграждения приемным родителям (опекунам, патронатным воспитателям)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3.7.1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3.7.1 Количество приемных родителей, получающих вознаграждение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</w:tr>
      <w:tr w:rsidR="00D3090B" w:rsidRPr="00D3090B" w:rsidTr="00D3090B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3.8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Мероприятие 3.8.                                                      </w:t>
            </w: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- Выплата вознаграждения патронатным воспитателям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D3090B" w:rsidRPr="00D3090B" w:rsidTr="00D3090B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3.8.1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Показатель 3.8.1. Количество патронатных воспитателей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3090B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D3090B" w:rsidRPr="00D3090B" w:rsidTr="00D3090B">
        <w:trPr>
          <w:trHeight w:val="21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3.8.2.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3.8.2. доля детей-сирот и детей, оставшихся без попечения родителей, получивших социальную поддержку и государственные социальные гарантии, в общей численности детей-сирот и детей, оставшихся без попечения родителей, обратившихся за их получением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100</w:t>
            </w:r>
          </w:p>
        </w:tc>
      </w:tr>
      <w:tr w:rsidR="00D3090B" w:rsidRPr="00D3090B" w:rsidTr="00D3090B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4. Управление программой</w:t>
            </w:r>
          </w:p>
        </w:tc>
      </w:tr>
      <w:tr w:rsidR="00D3090B" w:rsidRPr="00D3090B" w:rsidTr="00D3090B">
        <w:trPr>
          <w:trHeight w:val="8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4.1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4.1.                                                    </w:t>
            </w:r>
            <w:r w:rsidRPr="00D3090B">
              <w:rPr>
                <w:rFonts w:ascii="Times New Roman" w:eastAsia="Times New Roman" w:hAnsi="Times New Roman" w:cs="Times New Roman"/>
              </w:rPr>
              <w:t>Содержание специалиста по социальной политике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3090B" w:rsidRPr="00D3090B" w:rsidTr="00D3090B">
        <w:trPr>
          <w:trHeight w:val="6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4.1.1 Содержание специалистов по социальной политике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841,00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2318,90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2685,00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805,00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805,00</w:t>
            </w:r>
          </w:p>
        </w:tc>
      </w:tr>
      <w:tr w:rsidR="00D3090B" w:rsidRPr="00D3090B" w:rsidTr="00D3090B">
        <w:trPr>
          <w:trHeight w:val="17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4.2.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 xml:space="preserve"> Мероприятие 4.2.                                                     - </w:t>
            </w:r>
            <w:r w:rsidRPr="00D3090B">
              <w:rPr>
                <w:rFonts w:ascii="Times New Roman" w:eastAsia="Times New Roman" w:hAnsi="Times New Roman" w:cs="Times New Roman"/>
              </w:rPr>
              <w:t xml:space="preserve"> 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3090B" w:rsidRPr="00D3090B" w:rsidTr="00D3090B">
        <w:trPr>
          <w:trHeight w:val="66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4.2.1.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4.2.1. Содержание специалистов по опеке и попечительству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тыс. руб.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1618,70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2564,40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1979,41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0,00</w:t>
            </w:r>
          </w:p>
        </w:tc>
      </w:tr>
      <w:tr w:rsidR="00D3090B" w:rsidRPr="00D3090B" w:rsidTr="00D3090B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5. Поддержка семей мобилизованных военнослужащих</w:t>
            </w:r>
          </w:p>
        </w:tc>
      </w:tr>
      <w:tr w:rsidR="00D3090B" w:rsidRPr="00D3090B" w:rsidTr="00D3090B">
        <w:trPr>
          <w:trHeight w:val="11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5.1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5.1.                                                    </w:t>
            </w:r>
            <w:r w:rsidRPr="00D3090B">
              <w:rPr>
                <w:rFonts w:ascii="Times New Roman" w:eastAsia="Times New Roman" w:hAnsi="Times New Roman" w:cs="Times New Roman"/>
              </w:rPr>
              <w:t>Предоставление единовременной материальной помощи семьям военнослужащих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3090B" w:rsidRPr="00D3090B" w:rsidTr="00D3090B">
        <w:trPr>
          <w:trHeight w:val="698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5.1.1 Количество граждан, получивших материальную помощь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D3090B" w:rsidRPr="00D3090B" w:rsidTr="00D3090B">
        <w:trPr>
          <w:trHeight w:val="315"/>
        </w:trPr>
        <w:tc>
          <w:tcPr>
            <w:tcW w:w="136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Задача 6. Усиление мер поддержки материнства и детства</w:t>
            </w:r>
          </w:p>
        </w:tc>
      </w:tr>
      <w:tr w:rsidR="00D3090B" w:rsidRPr="00D3090B" w:rsidTr="00D3090B">
        <w:trPr>
          <w:trHeight w:val="1223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6.1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 xml:space="preserve">Мероприятие 6.1.                                                    </w:t>
            </w:r>
            <w:r w:rsidRPr="00D3090B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proofErr w:type="spellStart"/>
            <w:r w:rsidRPr="00D3090B">
              <w:rPr>
                <w:rFonts w:ascii="Times New Roman" w:eastAsia="Times New Roman" w:hAnsi="Times New Roman" w:cs="Times New Roman"/>
              </w:rPr>
              <w:t>единовоременной</w:t>
            </w:r>
            <w:proofErr w:type="spellEnd"/>
            <w:r w:rsidRPr="00D3090B">
              <w:rPr>
                <w:rFonts w:ascii="Times New Roman" w:eastAsia="Times New Roman" w:hAnsi="Times New Roman" w:cs="Times New Roman"/>
              </w:rPr>
              <w:t xml:space="preserve"> социальной выплаты матерям при рождении ребенка в 2022 году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3090B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D3090B" w:rsidRPr="00D3090B" w:rsidTr="00D3090B">
        <w:trPr>
          <w:trHeight w:val="9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6.1.1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090B" w:rsidRPr="00D3090B" w:rsidRDefault="00D3090B" w:rsidP="00D3090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Показатель 6.1.1 Количество матерей, получивших единовременную социальную выплату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чел.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090B" w:rsidRPr="00D3090B" w:rsidRDefault="00D3090B" w:rsidP="00D30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3090B">
              <w:rPr>
                <w:rFonts w:ascii="Times New Roman" w:eastAsia="Times New Roman" w:hAnsi="Times New Roman" w:cs="Times New Roman"/>
              </w:rPr>
              <w:t>0</w:t>
            </w:r>
          </w:p>
        </w:tc>
      </w:tr>
    </w:tbl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5670"/>
          <w:tab w:val="left" w:pos="8325"/>
        </w:tabs>
        <w:rPr>
          <w:rFonts w:ascii="Times New Roman" w:eastAsia="Times New Roman" w:hAnsi="Times New Roman" w:cs="Times New Roman"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EA0EB5" w:rsidRDefault="00EA0EB5" w:rsidP="00C9533C">
      <w:pPr>
        <w:tabs>
          <w:tab w:val="left" w:pos="832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</w:rPr>
      </w:pPr>
    </w:p>
    <w:sectPr w:rsidR="00EA0EB5" w:rsidSect="00A16AD4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F35C2"/>
    <w:multiLevelType w:val="multilevel"/>
    <w:tmpl w:val="325C7C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abstractNum w:abstractNumId="1" w15:restartNumberingAfterBreak="0">
    <w:nsid w:val="10DF6E8B"/>
    <w:multiLevelType w:val="hybridMultilevel"/>
    <w:tmpl w:val="73E0E7F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172BC"/>
    <w:multiLevelType w:val="multilevel"/>
    <w:tmpl w:val="ACCA4D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72C4CD0"/>
    <w:multiLevelType w:val="multilevel"/>
    <w:tmpl w:val="2E5AB5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" w15:restartNumberingAfterBreak="0">
    <w:nsid w:val="3EE10192"/>
    <w:multiLevelType w:val="hybridMultilevel"/>
    <w:tmpl w:val="0E6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95219B"/>
    <w:multiLevelType w:val="hybridMultilevel"/>
    <w:tmpl w:val="9BA0E4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694276"/>
    <w:multiLevelType w:val="multilevel"/>
    <w:tmpl w:val="DD3CD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794113C4"/>
    <w:multiLevelType w:val="hybridMultilevel"/>
    <w:tmpl w:val="9DC65C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C3724D"/>
    <w:multiLevelType w:val="multilevel"/>
    <w:tmpl w:val="8B8629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01359"/>
    <w:rsid w:val="00006190"/>
    <w:rsid w:val="000068F4"/>
    <w:rsid w:val="00012A65"/>
    <w:rsid w:val="0002355F"/>
    <w:rsid w:val="00023A1B"/>
    <w:rsid w:val="00030896"/>
    <w:rsid w:val="00043940"/>
    <w:rsid w:val="00071BA0"/>
    <w:rsid w:val="000808B7"/>
    <w:rsid w:val="000879D4"/>
    <w:rsid w:val="00090697"/>
    <w:rsid w:val="000929CF"/>
    <w:rsid w:val="000A5A50"/>
    <w:rsid w:val="000B68AF"/>
    <w:rsid w:val="000C0BE9"/>
    <w:rsid w:val="000C44EF"/>
    <w:rsid w:val="000E6095"/>
    <w:rsid w:val="001008A2"/>
    <w:rsid w:val="00110A99"/>
    <w:rsid w:val="001115F1"/>
    <w:rsid w:val="001120FB"/>
    <w:rsid w:val="00112C36"/>
    <w:rsid w:val="001154AB"/>
    <w:rsid w:val="00126988"/>
    <w:rsid w:val="00134D0E"/>
    <w:rsid w:val="0013794C"/>
    <w:rsid w:val="00155B1E"/>
    <w:rsid w:val="00171260"/>
    <w:rsid w:val="001807E9"/>
    <w:rsid w:val="001906E6"/>
    <w:rsid w:val="00194025"/>
    <w:rsid w:val="001A30B4"/>
    <w:rsid w:val="001A4E21"/>
    <w:rsid w:val="001A6971"/>
    <w:rsid w:val="001B2AC8"/>
    <w:rsid w:val="001C193A"/>
    <w:rsid w:val="001D4823"/>
    <w:rsid w:val="001E5793"/>
    <w:rsid w:val="001E77CA"/>
    <w:rsid w:val="00200543"/>
    <w:rsid w:val="0020590A"/>
    <w:rsid w:val="00212753"/>
    <w:rsid w:val="0022612C"/>
    <w:rsid w:val="00227015"/>
    <w:rsid w:val="00232A09"/>
    <w:rsid w:val="0024498D"/>
    <w:rsid w:val="00247AC3"/>
    <w:rsid w:val="00254734"/>
    <w:rsid w:val="002549C2"/>
    <w:rsid w:val="00274AE5"/>
    <w:rsid w:val="002764E0"/>
    <w:rsid w:val="00287418"/>
    <w:rsid w:val="002A3247"/>
    <w:rsid w:val="002D61A4"/>
    <w:rsid w:val="002D6542"/>
    <w:rsid w:val="002F76D2"/>
    <w:rsid w:val="00310A4D"/>
    <w:rsid w:val="00312A3E"/>
    <w:rsid w:val="003206F6"/>
    <w:rsid w:val="00327388"/>
    <w:rsid w:val="003323CE"/>
    <w:rsid w:val="0034207C"/>
    <w:rsid w:val="00347587"/>
    <w:rsid w:val="00353C51"/>
    <w:rsid w:val="003D351C"/>
    <w:rsid w:val="003D7FAC"/>
    <w:rsid w:val="003F0BA2"/>
    <w:rsid w:val="00405C92"/>
    <w:rsid w:val="00407299"/>
    <w:rsid w:val="00422F6D"/>
    <w:rsid w:val="00434B6E"/>
    <w:rsid w:val="0044068C"/>
    <w:rsid w:val="00450EFB"/>
    <w:rsid w:val="004654E3"/>
    <w:rsid w:val="00475FD6"/>
    <w:rsid w:val="0047712F"/>
    <w:rsid w:val="00477878"/>
    <w:rsid w:val="004A01EF"/>
    <w:rsid w:val="004F2694"/>
    <w:rsid w:val="004F52B5"/>
    <w:rsid w:val="00522739"/>
    <w:rsid w:val="00534962"/>
    <w:rsid w:val="00534FFF"/>
    <w:rsid w:val="0054308A"/>
    <w:rsid w:val="00552ECA"/>
    <w:rsid w:val="005623AC"/>
    <w:rsid w:val="005A1F85"/>
    <w:rsid w:val="005A21EA"/>
    <w:rsid w:val="005A424D"/>
    <w:rsid w:val="005B27F6"/>
    <w:rsid w:val="005E21D1"/>
    <w:rsid w:val="005F5CB0"/>
    <w:rsid w:val="005F698D"/>
    <w:rsid w:val="005F730F"/>
    <w:rsid w:val="00600859"/>
    <w:rsid w:val="00670EF2"/>
    <w:rsid w:val="00671565"/>
    <w:rsid w:val="00681A1B"/>
    <w:rsid w:val="00691AF4"/>
    <w:rsid w:val="00696FB1"/>
    <w:rsid w:val="006973F0"/>
    <w:rsid w:val="006A5DC3"/>
    <w:rsid w:val="006A654A"/>
    <w:rsid w:val="006B258D"/>
    <w:rsid w:val="006B59EB"/>
    <w:rsid w:val="006E012C"/>
    <w:rsid w:val="006E647E"/>
    <w:rsid w:val="006F233D"/>
    <w:rsid w:val="006F5A77"/>
    <w:rsid w:val="007145BF"/>
    <w:rsid w:val="007172B2"/>
    <w:rsid w:val="00724E91"/>
    <w:rsid w:val="00727A23"/>
    <w:rsid w:val="007428CB"/>
    <w:rsid w:val="007452FB"/>
    <w:rsid w:val="00747176"/>
    <w:rsid w:val="0076660E"/>
    <w:rsid w:val="007677D2"/>
    <w:rsid w:val="0078473A"/>
    <w:rsid w:val="007920A6"/>
    <w:rsid w:val="007963D5"/>
    <w:rsid w:val="007F4C15"/>
    <w:rsid w:val="00812D3C"/>
    <w:rsid w:val="00822B6B"/>
    <w:rsid w:val="00822C80"/>
    <w:rsid w:val="00850BCD"/>
    <w:rsid w:val="00872158"/>
    <w:rsid w:val="008873E5"/>
    <w:rsid w:val="00896348"/>
    <w:rsid w:val="008A194D"/>
    <w:rsid w:val="008C61C5"/>
    <w:rsid w:val="008D05C5"/>
    <w:rsid w:val="008D140C"/>
    <w:rsid w:val="008D511C"/>
    <w:rsid w:val="008E6DE7"/>
    <w:rsid w:val="008F02D9"/>
    <w:rsid w:val="00907B2B"/>
    <w:rsid w:val="00957FA3"/>
    <w:rsid w:val="00974C00"/>
    <w:rsid w:val="00986395"/>
    <w:rsid w:val="00991E61"/>
    <w:rsid w:val="009B5FCA"/>
    <w:rsid w:val="009E1A2E"/>
    <w:rsid w:val="009F0A97"/>
    <w:rsid w:val="00A1441C"/>
    <w:rsid w:val="00A16AD4"/>
    <w:rsid w:val="00A17AD0"/>
    <w:rsid w:val="00A2189C"/>
    <w:rsid w:val="00A30EE8"/>
    <w:rsid w:val="00A31BB3"/>
    <w:rsid w:val="00A34BDE"/>
    <w:rsid w:val="00A41899"/>
    <w:rsid w:val="00A44052"/>
    <w:rsid w:val="00A4797F"/>
    <w:rsid w:val="00A63F05"/>
    <w:rsid w:val="00A80038"/>
    <w:rsid w:val="00A8641F"/>
    <w:rsid w:val="00A93018"/>
    <w:rsid w:val="00A96C8C"/>
    <w:rsid w:val="00AA0D51"/>
    <w:rsid w:val="00AA57C1"/>
    <w:rsid w:val="00AB1947"/>
    <w:rsid w:val="00AC0A1F"/>
    <w:rsid w:val="00AD1D9E"/>
    <w:rsid w:val="00AD2F68"/>
    <w:rsid w:val="00AE755B"/>
    <w:rsid w:val="00AE7D3D"/>
    <w:rsid w:val="00B04D38"/>
    <w:rsid w:val="00B10E89"/>
    <w:rsid w:val="00B118E4"/>
    <w:rsid w:val="00B27D0D"/>
    <w:rsid w:val="00B32195"/>
    <w:rsid w:val="00B32888"/>
    <w:rsid w:val="00B411B4"/>
    <w:rsid w:val="00B710FE"/>
    <w:rsid w:val="00BB5E5C"/>
    <w:rsid w:val="00BC61DE"/>
    <w:rsid w:val="00BF4103"/>
    <w:rsid w:val="00BF4B1A"/>
    <w:rsid w:val="00BF4F71"/>
    <w:rsid w:val="00BF6DF7"/>
    <w:rsid w:val="00BF7E4D"/>
    <w:rsid w:val="00C0127F"/>
    <w:rsid w:val="00C061BA"/>
    <w:rsid w:val="00C203A0"/>
    <w:rsid w:val="00C26263"/>
    <w:rsid w:val="00C3369E"/>
    <w:rsid w:val="00C5459A"/>
    <w:rsid w:val="00C64652"/>
    <w:rsid w:val="00C74D5A"/>
    <w:rsid w:val="00C74F7D"/>
    <w:rsid w:val="00C8617D"/>
    <w:rsid w:val="00C8719F"/>
    <w:rsid w:val="00C9533C"/>
    <w:rsid w:val="00CA329C"/>
    <w:rsid w:val="00CB27AE"/>
    <w:rsid w:val="00D047AD"/>
    <w:rsid w:val="00D1465E"/>
    <w:rsid w:val="00D1721D"/>
    <w:rsid w:val="00D3090B"/>
    <w:rsid w:val="00D35505"/>
    <w:rsid w:val="00D35E89"/>
    <w:rsid w:val="00D46A12"/>
    <w:rsid w:val="00D707FB"/>
    <w:rsid w:val="00D828FC"/>
    <w:rsid w:val="00D92FE9"/>
    <w:rsid w:val="00DB5875"/>
    <w:rsid w:val="00DD1E98"/>
    <w:rsid w:val="00DD1F4C"/>
    <w:rsid w:val="00DD391E"/>
    <w:rsid w:val="00DE0078"/>
    <w:rsid w:val="00DF5D43"/>
    <w:rsid w:val="00DF6F87"/>
    <w:rsid w:val="00E0430E"/>
    <w:rsid w:val="00E17FFB"/>
    <w:rsid w:val="00E20A8A"/>
    <w:rsid w:val="00E239A6"/>
    <w:rsid w:val="00E247B6"/>
    <w:rsid w:val="00E25733"/>
    <w:rsid w:val="00E32DC8"/>
    <w:rsid w:val="00E50F97"/>
    <w:rsid w:val="00E56DB3"/>
    <w:rsid w:val="00E56E5F"/>
    <w:rsid w:val="00E808CC"/>
    <w:rsid w:val="00E94260"/>
    <w:rsid w:val="00EA0EB5"/>
    <w:rsid w:val="00EC46C4"/>
    <w:rsid w:val="00EC5965"/>
    <w:rsid w:val="00ED3FCC"/>
    <w:rsid w:val="00ED7E32"/>
    <w:rsid w:val="00EE5797"/>
    <w:rsid w:val="00EE7B11"/>
    <w:rsid w:val="00EF1E1F"/>
    <w:rsid w:val="00F27E4C"/>
    <w:rsid w:val="00F565DF"/>
    <w:rsid w:val="00F5742E"/>
    <w:rsid w:val="00F64A5E"/>
    <w:rsid w:val="00F657F5"/>
    <w:rsid w:val="00F67A38"/>
    <w:rsid w:val="00F8416B"/>
    <w:rsid w:val="00F918C6"/>
    <w:rsid w:val="00F965E9"/>
    <w:rsid w:val="00F96AD3"/>
    <w:rsid w:val="00FD04D0"/>
    <w:rsid w:val="00FD500B"/>
    <w:rsid w:val="00FD7535"/>
    <w:rsid w:val="00FE1F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3FDFE"/>
  <w15:docId w15:val="{238584BC-FBE9-4712-8AE5-578E1DA81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3C"/>
  </w:style>
  <w:style w:type="paragraph" w:styleId="1">
    <w:name w:val="heading 1"/>
    <w:basedOn w:val="a"/>
    <w:next w:val="a"/>
    <w:link w:val="10"/>
    <w:qFormat/>
    <w:rsid w:val="00E808CC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110">
    <w:name w:val="Заголовок 11"/>
    <w:basedOn w:val="a"/>
    <w:next w:val="a"/>
    <w:qFormat/>
    <w:rsid w:val="00E808C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2">
    <w:name w:val="Нет списка1"/>
    <w:next w:val="a2"/>
    <w:uiPriority w:val="99"/>
    <w:semiHidden/>
    <w:unhideWhenUsed/>
    <w:rsid w:val="00E808CC"/>
  </w:style>
  <w:style w:type="character" w:customStyle="1" w:styleId="10">
    <w:name w:val="Заголовок 1 Знак"/>
    <w:basedOn w:val="a0"/>
    <w:link w:val="1"/>
    <w:rsid w:val="00E808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2">
    <w:name w:val="Обычный2"/>
    <w:rsid w:val="00E808C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semiHidden/>
    <w:unhideWhenUsed/>
    <w:rsid w:val="00E808CC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808CC"/>
    <w:rPr>
      <w:color w:val="800080"/>
      <w:u w:val="single"/>
    </w:rPr>
  </w:style>
  <w:style w:type="paragraph" w:customStyle="1" w:styleId="font5">
    <w:name w:val="font5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7">
    <w:name w:val="font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font8">
    <w:name w:val="font8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9">
    <w:name w:val="font9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0">
    <w:name w:val="font1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11">
    <w:name w:val="font11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6">
    <w:name w:val="xl6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3">
    <w:name w:val="xl7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4">
    <w:name w:val="xl7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5">
    <w:name w:val="xl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6">
    <w:name w:val="xl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7">
    <w:name w:val="xl7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8">
    <w:name w:val="xl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E808C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2">
    <w:name w:val="xl92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3">
    <w:name w:val="xl93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7">
    <w:name w:val="xl9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8">
    <w:name w:val="xl9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9">
    <w:name w:val="xl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0">
    <w:name w:val="xl10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1">
    <w:name w:val="xl10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4">
    <w:name w:val="xl10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5">
    <w:name w:val="xl1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8">
    <w:name w:val="xl108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9">
    <w:name w:val="xl1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1">
    <w:name w:val="xl1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2">
    <w:name w:val="xl112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13">
    <w:name w:val="xl113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6">
    <w:name w:val="xl1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8">
    <w:name w:val="xl11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9">
    <w:name w:val="xl11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0">
    <w:name w:val="xl12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2">
    <w:name w:val="xl12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5">
    <w:name w:val="xl12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7">
    <w:name w:val="xl12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1">
    <w:name w:val="xl13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35">
    <w:name w:val="xl13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6">
    <w:name w:val="xl13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7">
    <w:name w:val="xl137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38">
    <w:name w:val="xl1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2">
    <w:name w:val="xl14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4">
    <w:name w:val="xl14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5">
    <w:name w:val="xl14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6">
    <w:name w:val="xl1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47">
    <w:name w:val="xl14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8">
    <w:name w:val="xl148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9">
    <w:name w:val="xl14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0">
    <w:name w:val="xl15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1">
    <w:name w:val="xl151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2">
    <w:name w:val="xl152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4">
    <w:name w:val="xl154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5">
    <w:name w:val="xl15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56">
    <w:name w:val="xl15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7">
    <w:name w:val="xl15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8">
    <w:name w:val="xl158"/>
    <w:basedOn w:val="a"/>
    <w:rsid w:val="00E808C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9">
    <w:name w:val="xl159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0">
    <w:name w:val="xl16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1">
    <w:name w:val="xl16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2">
    <w:name w:val="xl16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3">
    <w:name w:val="xl163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4">
    <w:name w:val="xl16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65">
    <w:name w:val="xl16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7">
    <w:name w:val="xl16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9">
    <w:name w:val="xl16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70">
    <w:name w:val="xl170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1">
    <w:name w:val="xl17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2">
    <w:name w:val="xl17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3">
    <w:name w:val="xl173"/>
    <w:basedOn w:val="a"/>
    <w:rsid w:val="00E808C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44"/>
      <w:szCs w:val="44"/>
    </w:rPr>
  </w:style>
  <w:style w:type="paragraph" w:customStyle="1" w:styleId="xl174">
    <w:name w:val="xl174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5">
    <w:name w:val="xl17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6">
    <w:name w:val="xl176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77">
    <w:name w:val="xl17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79">
    <w:name w:val="xl17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0">
    <w:name w:val="xl18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6">
    <w:name w:val="xl18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8">
    <w:name w:val="xl18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9">
    <w:name w:val="xl18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0">
    <w:name w:val="xl19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1">
    <w:name w:val="xl19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2">
    <w:name w:val="xl19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3">
    <w:name w:val="xl19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4">
    <w:name w:val="xl19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95">
    <w:name w:val="xl19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7">
    <w:name w:val="xl197"/>
    <w:basedOn w:val="a"/>
    <w:rsid w:val="00E80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9">
    <w:name w:val="xl199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0">
    <w:name w:val="xl20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1">
    <w:name w:val="xl20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3">
    <w:name w:val="xl20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07">
    <w:name w:val="xl20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08">
    <w:name w:val="xl20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0">
    <w:name w:val="xl210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2">
    <w:name w:val="xl212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3">
    <w:name w:val="xl213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4">
    <w:name w:val="xl21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15">
    <w:name w:val="xl215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216">
    <w:name w:val="xl21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7">
    <w:name w:val="xl21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8">
    <w:name w:val="xl218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0">
    <w:name w:val="xl220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1">
    <w:name w:val="xl221"/>
    <w:basedOn w:val="a"/>
    <w:rsid w:val="00E808C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2">
    <w:name w:val="xl222"/>
    <w:basedOn w:val="a"/>
    <w:rsid w:val="00E808CC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3">
    <w:name w:val="xl223"/>
    <w:basedOn w:val="a"/>
    <w:rsid w:val="00E808C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4">
    <w:name w:val="xl22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5">
    <w:name w:val="xl225"/>
    <w:basedOn w:val="a"/>
    <w:rsid w:val="00E808CC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6">
    <w:name w:val="xl226"/>
    <w:basedOn w:val="a"/>
    <w:rsid w:val="00E808CC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7">
    <w:name w:val="xl227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28">
    <w:name w:val="xl22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29">
    <w:name w:val="xl229"/>
    <w:basedOn w:val="a"/>
    <w:rsid w:val="00E808C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30">
    <w:name w:val="xl230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1">
    <w:name w:val="xl231"/>
    <w:basedOn w:val="a"/>
    <w:rsid w:val="00E808C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2">
    <w:name w:val="xl23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3">
    <w:name w:val="xl233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4">
    <w:name w:val="xl234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5">
    <w:name w:val="xl235"/>
    <w:basedOn w:val="a"/>
    <w:rsid w:val="00E808C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6">
    <w:name w:val="xl236"/>
    <w:basedOn w:val="a"/>
    <w:rsid w:val="00E808CC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37">
    <w:name w:val="xl237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8">
    <w:name w:val="xl238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39">
    <w:name w:val="xl239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40">
    <w:name w:val="xl240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2">
    <w:name w:val="xl242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3">
    <w:name w:val="xl243"/>
    <w:basedOn w:val="a"/>
    <w:rsid w:val="00E808C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4">
    <w:name w:val="xl244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5">
    <w:name w:val="xl245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6">
    <w:name w:val="xl246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7">
    <w:name w:val="xl247"/>
    <w:basedOn w:val="a"/>
    <w:rsid w:val="00E808CC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48">
    <w:name w:val="xl248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49">
    <w:name w:val="xl249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0">
    <w:name w:val="xl250"/>
    <w:basedOn w:val="a"/>
    <w:rsid w:val="00E808C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251">
    <w:name w:val="xl251"/>
    <w:basedOn w:val="a"/>
    <w:rsid w:val="00E808C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1">
    <w:name w:val="Заголовок 1 Знак1"/>
    <w:basedOn w:val="a0"/>
    <w:uiPriority w:val="9"/>
    <w:rsid w:val="00E808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8">
    <w:name w:val="Table Grid"/>
    <w:basedOn w:val="a1"/>
    <w:uiPriority w:val="59"/>
    <w:rsid w:val="001B2A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E6DE7"/>
    <w:pPr>
      <w:ind w:left="720"/>
      <w:contextualSpacing/>
    </w:pPr>
  </w:style>
  <w:style w:type="paragraph" w:customStyle="1" w:styleId="3">
    <w:name w:val="Обычный3"/>
    <w:rsid w:val="00552EC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numbering" w:customStyle="1" w:styleId="20">
    <w:name w:val="Нет списка2"/>
    <w:next w:val="a2"/>
    <w:uiPriority w:val="99"/>
    <w:semiHidden/>
    <w:unhideWhenUsed/>
    <w:rsid w:val="00907B2B"/>
  </w:style>
  <w:style w:type="paragraph" w:customStyle="1" w:styleId="font12">
    <w:name w:val="font12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font13">
    <w:name w:val="font13"/>
    <w:basedOn w:val="a"/>
    <w:rsid w:val="00E32D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52">
    <w:name w:val="xl252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3">
    <w:name w:val="xl253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4">
    <w:name w:val="xl254"/>
    <w:basedOn w:val="a"/>
    <w:rsid w:val="00E32DC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5">
    <w:name w:val="xl255"/>
    <w:basedOn w:val="a"/>
    <w:rsid w:val="00E32DC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56">
    <w:name w:val="xl256"/>
    <w:basedOn w:val="a"/>
    <w:rsid w:val="00E32DC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7">
    <w:name w:val="xl257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8">
    <w:name w:val="xl258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59">
    <w:name w:val="xl259"/>
    <w:basedOn w:val="a"/>
    <w:rsid w:val="00E32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260">
    <w:name w:val="xl260"/>
    <w:basedOn w:val="a"/>
    <w:rsid w:val="00E32DC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E32DC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E32DC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font14">
    <w:name w:val="font14"/>
    <w:basedOn w:val="a"/>
    <w:rsid w:val="00A41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3">
    <w:name w:val="xl63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A418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30">
    <w:name w:val="Нет списка3"/>
    <w:next w:val="a2"/>
    <w:uiPriority w:val="99"/>
    <w:semiHidden/>
    <w:unhideWhenUsed/>
    <w:rsid w:val="002549C2"/>
  </w:style>
  <w:style w:type="numbering" w:customStyle="1" w:styleId="4">
    <w:name w:val="Нет списка4"/>
    <w:next w:val="a2"/>
    <w:uiPriority w:val="99"/>
    <w:semiHidden/>
    <w:unhideWhenUsed/>
    <w:rsid w:val="00347587"/>
  </w:style>
  <w:style w:type="paragraph" w:customStyle="1" w:styleId="msonormal0">
    <w:name w:val="msonormal"/>
    <w:basedOn w:val="a"/>
    <w:rsid w:val="00347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5">
    <w:name w:val="Нет списка5"/>
    <w:next w:val="a2"/>
    <w:uiPriority w:val="99"/>
    <w:semiHidden/>
    <w:unhideWhenUsed/>
    <w:rsid w:val="00EA0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6CB6E-3C77-4C08-8484-F36AFD032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3661</TotalTime>
  <Pages>21</Pages>
  <Words>4855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Е.А Леукина</cp:lastModifiedBy>
  <cp:revision>46</cp:revision>
  <cp:lastPrinted>2025-03-14T02:37:00Z</cp:lastPrinted>
  <dcterms:created xsi:type="dcterms:W3CDTF">2022-05-11T07:58:00Z</dcterms:created>
  <dcterms:modified xsi:type="dcterms:W3CDTF">2025-03-14T02:39:00Z</dcterms:modified>
</cp:coreProperties>
</file>